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C07E7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C07E7F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BD24F8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951DA7" w:rsidRPr="00BD24F8">
              <w:rPr>
                <w:rFonts w:cs="B Mitra" w:hint="cs"/>
                <w:b/>
                <w:bCs/>
                <w:sz w:val="20"/>
                <w:szCs w:val="20"/>
                <w:rtl/>
              </w:rPr>
              <w:t>اصول تشخیص بروسلوز در آزمایشگاه بالینی و تفسیر آزمایش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="00951DA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4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BA4B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951DA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 </w:t>
            </w:r>
            <w:r w:rsidR="00951DA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BA4B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="00BA4BF5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416C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416C9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کاردان-کارشناس-کارشناس ارشد-دکتری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951DA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951DA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951DA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951DA7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آشنایی </w:t>
            </w:r>
            <w:r w:rsidR="007E68B3">
              <w:rPr>
                <w:rFonts w:cs="B Nazanin" w:hint="cs"/>
                <w:sz w:val="20"/>
                <w:szCs w:val="20"/>
                <w:rtl/>
              </w:rPr>
              <w:t xml:space="preserve">فراگیران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با </w:t>
            </w:r>
            <w:r w:rsidRPr="005958C2">
              <w:rPr>
                <w:rFonts w:cs="B Nazanin" w:hint="cs"/>
                <w:sz w:val="20"/>
                <w:szCs w:val="20"/>
                <w:rtl/>
              </w:rPr>
              <w:t>اصول تشخیص بروسلوز در آزمایشگاه بالینی و تفسیر آزمایش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52C84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52C84" w:rsidRDefault="00152C84" w:rsidP="00152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52C84" w:rsidRDefault="00152C84" w:rsidP="00152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ایمنی شناسی بیماری تب مالت (بروسلوز)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152C84" w:rsidRDefault="00152C84" w:rsidP="00152C84">
            <w:pPr>
              <w:jc w:val="center"/>
            </w:pPr>
            <w:r w:rsidRPr="002B661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52C84" w:rsidRDefault="00152C84" w:rsidP="00152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152C84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52C84" w:rsidRDefault="00152C84" w:rsidP="00152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52C84" w:rsidRDefault="00152C84" w:rsidP="00152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روشهای سرولوژیک تشخیص بیماری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152C84" w:rsidRDefault="00152C84" w:rsidP="00152C84">
            <w:pPr>
              <w:jc w:val="center"/>
            </w:pPr>
            <w:r w:rsidRPr="002B661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52C84" w:rsidRDefault="00152C84" w:rsidP="00152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152C84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52C84" w:rsidRDefault="00152C84" w:rsidP="00152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52C84" w:rsidRDefault="00152C84" w:rsidP="00152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تفسیر </w:t>
            </w:r>
            <w:r w:rsidR="00DB774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نتایج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آزمایشات تشخیصی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152C84" w:rsidRDefault="00152C84" w:rsidP="00152C84">
            <w:pPr>
              <w:jc w:val="center"/>
            </w:pPr>
            <w:r w:rsidRPr="002B661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52C84" w:rsidRDefault="00152C84" w:rsidP="00152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DB774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ایمنی شناسی بیماری تب مالت (بروسلوز) را بیان نماید.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DB774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انواع روشهای سرولوژیک تشخیص بیماری را توضیح دهد.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DB774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بتواند نتایج آزمایشات تشخیصی </w:t>
            </w:r>
            <w:r w:rsidR="004B53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بروسلوز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تفسیر نماید.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DB774A" w:rsidP="001B30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علوم آزمایشگاهی/کارشناس ارشد علوم آزمایشگاهی/دکترای </w:t>
            </w:r>
            <w:r w:rsidR="001B30F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  <w:rPr>
          <w:rtl/>
        </w:rPr>
      </w:pPr>
    </w:p>
    <w:p w:rsidR="00EA07AC" w:rsidRDefault="00EA07AC" w:rsidP="00EA07AC">
      <w:pPr>
        <w:bidi/>
        <w:rPr>
          <w:rtl/>
        </w:rPr>
      </w:pPr>
    </w:p>
    <w:p w:rsidR="00EA07AC" w:rsidRDefault="00EA07AC" w:rsidP="00EA07AC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EA07AC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14191E6" wp14:editId="0B86FDF3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C07E7F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EA07AC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EA07AC" w:rsidRPr="006441F1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EA07AC" w:rsidRPr="00BD24F8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BA4BF5" w:rsidRPr="00BD24F8">
              <w:rPr>
                <w:rFonts w:cs="B Mitra" w:hint="cs"/>
                <w:b/>
                <w:bCs/>
                <w:sz w:val="20"/>
                <w:szCs w:val="20"/>
                <w:rtl/>
              </w:rPr>
              <w:t>نحوه گزارش و پیگیری عدم انطباق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EA07AC" w:rsidRPr="0004232C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A07AC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EA07AC" w:rsidRPr="006441F1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EA07AC" w:rsidRPr="00F27613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BA4BF5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BA4B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EA07AC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EA07AC" w:rsidRPr="006441F1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BA4B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A07AC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="00BA4B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="00BA4BF5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A07AC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416C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EA07AC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416C9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کاردان-کارشناس-کارشناس ارشد-دکتری</w:t>
            </w:r>
          </w:p>
        </w:tc>
      </w:tr>
      <w:tr w:rsidR="00EA07AC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EA07AC" w:rsidRPr="00E50C24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BA4B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A07AC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EA07AC" w:rsidRPr="005F1C07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EA07AC" w:rsidRPr="00E2754F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EA07AC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EA07AC" w:rsidRPr="00E2754F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A07AC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EA07AC" w:rsidRPr="00E2754F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BA4B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A07AC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A07AC" w:rsidRPr="001340E5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3C5E7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A07AC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A07AC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A07AC" w:rsidRPr="001340E5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EA07AC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EA07AC" w:rsidRDefault="00BA4BF5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آشنایی</w:t>
            </w:r>
            <w:r w:rsidR="007E68B3">
              <w:rPr>
                <w:rFonts w:cs="B Nazanin" w:hint="cs"/>
                <w:sz w:val="20"/>
                <w:szCs w:val="20"/>
                <w:rtl/>
              </w:rPr>
              <w:t xml:space="preserve"> فراگیران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با </w:t>
            </w:r>
            <w:r w:rsidRPr="005958C2">
              <w:rPr>
                <w:rFonts w:cs="B Nazanin" w:hint="cs"/>
                <w:sz w:val="20"/>
                <w:szCs w:val="20"/>
                <w:rtl/>
              </w:rPr>
              <w:t>نحوه گزارش و پیگیری عدم انطباق</w:t>
            </w:r>
          </w:p>
        </w:tc>
      </w:tr>
      <w:tr w:rsidR="00EA07AC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EA07AC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56F06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تعریف عدم انطباق طبقه بندی و انواع آن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556F06" w:rsidRDefault="00556F06" w:rsidP="00556F06">
            <w:pPr>
              <w:jc w:val="center"/>
            </w:pPr>
            <w:r w:rsidRPr="007B757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556F06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56F06" w:rsidRDefault="00556F06" w:rsidP="00404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ابزارهای شناسایی عدم انطباق در آزمایشگاه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556F06" w:rsidRDefault="00556F06" w:rsidP="00556F06">
            <w:pPr>
              <w:jc w:val="center"/>
            </w:pPr>
            <w:r w:rsidRPr="007B757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556F06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نمونه هایی از عدم انطباق در فرایندهای آزمایشگاهی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556F06" w:rsidRDefault="00556F06" w:rsidP="00556F06">
            <w:pPr>
              <w:jc w:val="center"/>
            </w:pPr>
            <w:r w:rsidRPr="007B757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5/1</w:t>
            </w:r>
          </w:p>
        </w:tc>
      </w:tr>
      <w:tr w:rsidR="00556F06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گزارش عدم انطباق و اقدام اصلاحی انجام شده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556F06" w:rsidRDefault="00556F06" w:rsidP="00556F06">
            <w:pPr>
              <w:jc w:val="center"/>
            </w:pPr>
            <w:r w:rsidRPr="007B757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5/1</w:t>
            </w:r>
          </w:p>
        </w:tc>
      </w:tr>
      <w:tr w:rsidR="00556F06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56F06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56F06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556F06" w:rsidRDefault="00556F06" w:rsidP="00BD24F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عدم انطباق و انواع آن تعریف کند.</w:t>
            </w:r>
          </w:p>
        </w:tc>
      </w:tr>
      <w:tr w:rsidR="00556F06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ابزارهاای شناسایی عدم انطباق در آزمایشگاه را بیان نماید.</w:t>
            </w:r>
          </w:p>
        </w:tc>
      </w:tr>
      <w:tr w:rsidR="00556F06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نمونه هایی از عدم انطباق در فرایندهای آزمایشگاهی را توضیح دهد.</w:t>
            </w:r>
          </w:p>
        </w:tc>
      </w:tr>
      <w:tr w:rsidR="00556F06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نحوه گزارش عدم انطباق و اقدام اصلاحی انجام شده را توضیح دهد.</w:t>
            </w:r>
          </w:p>
        </w:tc>
      </w:tr>
      <w:tr w:rsidR="00556F06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56F06" w:rsidRDefault="00556F06" w:rsidP="00556F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556F06" w:rsidRDefault="00556F06" w:rsidP="001B30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علوم آزمایشگاهی/کارشناس ارشد علوم آزمایشگاهی/دکترای </w:t>
            </w:r>
            <w:r w:rsidR="001B30F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556F06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56F06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556F06" w:rsidRPr="00133957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556F06" w:rsidRPr="00133957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56F06" w:rsidRPr="00133957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556F06" w:rsidRPr="00133957" w:rsidRDefault="00556F06" w:rsidP="00556F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A07AC" w:rsidRDefault="00EA07AC" w:rsidP="00EA07AC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EA07AC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414191E6" wp14:editId="0B86FDF3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3" name="Picture 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C07E7F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EA07AC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EA07AC" w:rsidRPr="006441F1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EA07AC" w:rsidRPr="00BD24F8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16C90" w:rsidRPr="00BD24F8">
              <w:rPr>
                <w:rFonts w:cs="B Mitra" w:hint="cs"/>
                <w:b/>
                <w:bCs/>
                <w:sz w:val="20"/>
                <w:szCs w:val="20"/>
                <w:rtl/>
              </w:rPr>
              <w:t>کنترل کیفی و نگهداری تجهیزات پایه (سانتریفوژ- لوپ-فتومتر- ترازو- میکروسکوپ)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EA07AC" w:rsidRPr="0004232C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A07AC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EA07AC" w:rsidRPr="006441F1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EA07AC" w:rsidRPr="00F27613" w:rsidRDefault="00EA07AC" w:rsidP="00F872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872B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EA07AC" w:rsidRPr="00B45B90" w:rsidRDefault="00EA07AC" w:rsidP="0043587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43587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4D12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4</w:t>
            </w:r>
          </w:p>
        </w:tc>
      </w:tr>
      <w:tr w:rsidR="00EA07AC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EA07AC" w:rsidRPr="006441F1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416C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A07AC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="00416C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A07AC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A07AC" w:rsidRPr="00B45B90" w:rsidRDefault="00EA07AC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416C9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416C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علوم آزمایشگاهی</w:t>
            </w:r>
          </w:p>
        </w:tc>
      </w:tr>
      <w:tr w:rsidR="00EA07AC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416C9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کاردان-کارشناس-کارشناس ارشد-دکتری</w:t>
            </w:r>
          </w:p>
        </w:tc>
      </w:tr>
      <w:tr w:rsidR="00EA07AC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EA07AC" w:rsidRPr="00E50C24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43587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416C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A07AC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EA07AC" w:rsidRPr="005F1C07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EA07AC" w:rsidRPr="00E2754F" w:rsidRDefault="00EA07AC" w:rsidP="00D17B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43587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="00EC005B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  </w:t>
            </w:r>
            <w:r w:rsidR="00D17B7E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شبیه سازی</w:t>
            </w:r>
            <w:r w:rsidR="00EC005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EA07AC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EA07AC" w:rsidRPr="00E2754F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A07AC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EA07AC" w:rsidRPr="00E2754F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A07AC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A07AC" w:rsidRPr="001340E5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4D128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7468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A07AC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A07AC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EA07AC" w:rsidRPr="001340E5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EA07AC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EA07AC" w:rsidRDefault="007E68B3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آشنایی فراگیران با </w:t>
            </w:r>
            <w:r w:rsidR="00C07E7F">
              <w:rPr>
                <w:rFonts w:cs="B Nazanin" w:hint="cs"/>
                <w:sz w:val="20"/>
                <w:szCs w:val="20"/>
                <w:rtl/>
              </w:rPr>
              <w:t>کنترل کیفی و نگهداری تجهیزات پایه (سانتریفوژ- لوپ-فتومتر- ترازو- میکروسکوپ)</w:t>
            </w:r>
          </w:p>
        </w:tc>
      </w:tr>
      <w:tr w:rsidR="00EA07AC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EA07AC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D1287" w:rsidRPr="00BD24F8" w:rsidRDefault="004D1287" w:rsidP="0043587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Mitra" w:hint="cs"/>
                <w:b/>
                <w:bCs/>
                <w:sz w:val="20"/>
                <w:szCs w:val="20"/>
                <w:rtl/>
              </w:rPr>
              <w:t>کنترل کیفی سانتریفوژ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4D1287" w:rsidRDefault="004D1287" w:rsidP="004D1287">
            <w:pPr>
              <w:jc w:val="center"/>
            </w:pPr>
            <w:r w:rsidRPr="00335A0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D1287" w:rsidRDefault="00435871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D1287" w:rsidRPr="00BD24F8" w:rsidRDefault="004D1287" w:rsidP="0043587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Mitra" w:hint="cs"/>
                <w:b/>
                <w:bCs/>
                <w:sz w:val="20"/>
                <w:szCs w:val="20"/>
                <w:rtl/>
              </w:rPr>
              <w:t>کنترل کیفی لوپ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4D1287" w:rsidRDefault="004D1287" w:rsidP="004D1287">
            <w:pPr>
              <w:jc w:val="center"/>
            </w:pPr>
            <w:r w:rsidRPr="00335A0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D1287" w:rsidRPr="00BD24F8" w:rsidRDefault="004D1287" w:rsidP="0043587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Mitra" w:hint="cs"/>
                <w:b/>
                <w:bCs/>
                <w:sz w:val="20"/>
                <w:szCs w:val="20"/>
                <w:rtl/>
              </w:rPr>
              <w:t>کنترل کیفی فتومتر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4D1287" w:rsidRDefault="004D1287" w:rsidP="004D1287">
            <w:pPr>
              <w:jc w:val="center"/>
            </w:pPr>
            <w:r w:rsidRPr="00335A0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D1287" w:rsidRPr="00BD24F8" w:rsidRDefault="004D1287" w:rsidP="0043587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Mitra" w:hint="cs"/>
                <w:b/>
                <w:bCs/>
                <w:sz w:val="20"/>
                <w:szCs w:val="20"/>
                <w:rtl/>
              </w:rPr>
              <w:t>کنترل کیفی ترازو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4D1287" w:rsidRDefault="004D1287" w:rsidP="004D1287">
            <w:pPr>
              <w:jc w:val="center"/>
            </w:pPr>
            <w:r w:rsidRPr="00335A0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D1287" w:rsidRPr="00BD24F8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نگهداری </w:t>
            </w:r>
            <w:r w:rsidR="00435871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سانتریفوژ</w:t>
            </w:r>
            <w:r w:rsidR="00435871" w:rsidRPr="00435871">
              <w:rPr>
                <w:rFonts w:cs="B Mitra"/>
                <w:b/>
                <w:bCs/>
                <w:sz w:val="20"/>
                <w:szCs w:val="20"/>
                <w:rtl/>
              </w:rPr>
              <w:t xml:space="preserve">- </w:t>
            </w:r>
            <w:r w:rsidR="00435871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لوپ</w:t>
            </w:r>
            <w:r w:rsidR="00435871" w:rsidRPr="00435871">
              <w:rPr>
                <w:rFonts w:cs="B Mitra"/>
                <w:b/>
                <w:bCs/>
                <w:sz w:val="20"/>
                <w:szCs w:val="20"/>
                <w:rtl/>
              </w:rPr>
              <w:t>-</w:t>
            </w:r>
            <w:r w:rsidR="00435871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فتومتر</w:t>
            </w:r>
            <w:r w:rsidR="00435871" w:rsidRPr="00435871">
              <w:rPr>
                <w:rFonts w:cs="B Mitra"/>
                <w:b/>
                <w:bCs/>
                <w:sz w:val="20"/>
                <w:szCs w:val="20"/>
                <w:rtl/>
              </w:rPr>
              <w:t xml:space="preserve">- </w:t>
            </w:r>
            <w:r w:rsidR="00435871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ترازو</w:t>
            </w:r>
            <w:r w:rsidR="00435871" w:rsidRPr="00435871">
              <w:rPr>
                <w:rFonts w:cs="B Mitra"/>
                <w:b/>
                <w:bCs/>
                <w:sz w:val="20"/>
                <w:szCs w:val="20"/>
                <w:rtl/>
              </w:rPr>
              <w:t xml:space="preserve">- </w:t>
            </w:r>
            <w:r w:rsidR="00435871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میکروسکوپ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4D1287" w:rsidRDefault="00435871" w:rsidP="004D1287">
            <w:pPr>
              <w:jc w:val="center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D1287" w:rsidRDefault="00435871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A07AC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4D1287" w:rsidRPr="00BD24F8" w:rsidRDefault="004D1287" w:rsidP="0038020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فراگیر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باید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بتواند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کنترل کیفی سانتریفوژ را انجام دهد.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4D1287" w:rsidRPr="00BD24F8" w:rsidRDefault="004D1287" w:rsidP="0038020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فراگیر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باید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بتواند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کنترل کیفی لوپ انجام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دهد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4D1287" w:rsidRPr="00BD24F8" w:rsidRDefault="004D1287" w:rsidP="0038020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فراگیر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باید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بتواند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کنترل کیفی فتومتر انجام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دهد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4D1287" w:rsidRPr="00BD24F8" w:rsidRDefault="004D1287" w:rsidP="0038020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فراگیر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باید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بتواند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کنترل کیفی ترازو انجام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دهد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4D1287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D1287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4D1287" w:rsidRPr="00BD24F8" w:rsidRDefault="004D1287" w:rsidP="004D12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فراگیر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باید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24F8">
              <w:rPr>
                <w:rFonts w:cs="B Nazanin" w:hint="cs"/>
                <w:b/>
                <w:bCs/>
                <w:sz w:val="20"/>
                <w:szCs w:val="20"/>
                <w:rtl/>
              </w:rPr>
              <w:t>بتواند</w:t>
            </w:r>
            <w:r w:rsidR="0038020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نحوه</w:t>
            </w:r>
            <w:r w:rsidRPr="00BD24F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380207" w:rsidRPr="00BD24F8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نگهداری </w:t>
            </w:r>
            <w:r w:rsidR="0038020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از </w:t>
            </w:r>
            <w:r w:rsidR="00380207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سانتریفوژ</w:t>
            </w:r>
            <w:r w:rsidR="00380207" w:rsidRPr="00435871">
              <w:rPr>
                <w:rFonts w:cs="B Mitra"/>
                <w:b/>
                <w:bCs/>
                <w:sz w:val="20"/>
                <w:szCs w:val="20"/>
                <w:rtl/>
              </w:rPr>
              <w:t xml:space="preserve">- </w:t>
            </w:r>
            <w:r w:rsidR="00380207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لوپ</w:t>
            </w:r>
            <w:r w:rsidR="00380207" w:rsidRPr="00435871">
              <w:rPr>
                <w:rFonts w:cs="B Mitra"/>
                <w:b/>
                <w:bCs/>
                <w:sz w:val="20"/>
                <w:szCs w:val="20"/>
                <w:rtl/>
              </w:rPr>
              <w:t>-</w:t>
            </w:r>
            <w:r w:rsidR="00380207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فتومتر</w:t>
            </w:r>
            <w:r w:rsidR="00380207" w:rsidRPr="00435871">
              <w:rPr>
                <w:rFonts w:cs="B Mitra"/>
                <w:b/>
                <w:bCs/>
                <w:sz w:val="20"/>
                <w:szCs w:val="20"/>
                <w:rtl/>
              </w:rPr>
              <w:t xml:space="preserve">- </w:t>
            </w:r>
            <w:r w:rsidR="00380207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ترازو</w:t>
            </w:r>
            <w:r w:rsidR="00380207" w:rsidRPr="00435871">
              <w:rPr>
                <w:rFonts w:cs="B Mitra"/>
                <w:b/>
                <w:bCs/>
                <w:sz w:val="20"/>
                <w:szCs w:val="20"/>
                <w:rtl/>
              </w:rPr>
              <w:t xml:space="preserve">- </w:t>
            </w:r>
            <w:r w:rsidR="00380207" w:rsidRPr="00435871">
              <w:rPr>
                <w:rFonts w:cs="B Mitra" w:hint="cs"/>
                <w:b/>
                <w:bCs/>
                <w:sz w:val="20"/>
                <w:szCs w:val="20"/>
                <w:rtl/>
              </w:rPr>
              <w:t>میکروسکوپ</w:t>
            </w:r>
            <w:r w:rsidR="0038020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را توضیح دهد.</w:t>
            </w:r>
          </w:p>
        </w:tc>
      </w:tr>
      <w:tr w:rsidR="00EA07AC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EA07AC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EA07AC" w:rsidRDefault="00DB774A" w:rsidP="001B30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علوم آزمایشگاهی/کارشناس ارشد علوم آزمایشگاهی/دکترای </w:t>
            </w:r>
            <w:r w:rsidR="001B30F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EA07AC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EA07AC" w:rsidRPr="00133957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EA07AC" w:rsidRPr="00133957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07AC" w:rsidRPr="00133957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EA07AC" w:rsidRPr="00133957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A07AC" w:rsidRDefault="00EA07AC" w:rsidP="00EA07AC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EA07AC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4384" behindDoc="1" locked="0" layoutInCell="1" allowOverlap="1" wp14:anchorId="414191E6" wp14:editId="0B86FDF3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4" name="Picture 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A07AC" w:rsidRPr="00B45B90" w:rsidRDefault="00EA07AC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EA07AC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EA07AC" w:rsidRPr="00B45B90" w:rsidRDefault="00EA07AC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C07E7F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416C90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416C90" w:rsidRPr="006441F1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0" w:rsidRDefault="000317A3" w:rsidP="000317A3">
            <w:pPr>
              <w:spacing w:after="0" w:line="240" w:lineRule="auto"/>
              <w:jc w:val="right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فرآیندا</w:t>
            </w:r>
            <w:r w:rsidR="00C2640D" w:rsidRPr="00C2640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رزیابی کیفیت در آزمایشگاههای بهداشتی</w:t>
            </w:r>
            <w:r w:rsidR="00B534CA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پس از آزمایش</w:t>
            </w:r>
          </w:p>
          <w:p w:rsidR="00942A99" w:rsidRPr="00BD24F8" w:rsidRDefault="00942A99" w:rsidP="000317A3">
            <w:pPr>
              <w:spacing w:after="0" w:line="240" w:lineRule="auto"/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416C90" w:rsidRPr="0004232C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16C90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416C90" w:rsidRPr="006441F1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416C90" w:rsidRPr="00F27613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6</w:t>
            </w:r>
          </w:p>
        </w:tc>
      </w:tr>
      <w:tr w:rsidR="00416C90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416C90" w:rsidRPr="006441F1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416C90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16C90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416C90" w:rsidRPr="00B45B90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416C90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کاردان-کارشناس-کارشناس ارشد-دکتری</w:t>
            </w:r>
          </w:p>
        </w:tc>
      </w:tr>
      <w:tr w:rsidR="00416C90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416C90" w:rsidRPr="00E50C24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416C90" w:rsidRPr="00B45B90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16C90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416C90" w:rsidRPr="005F1C07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416C90" w:rsidRPr="00E2754F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416C90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416C90" w:rsidRPr="00E2754F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16C90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416C90" w:rsidRPr="00E2754F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16C90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416C90" w:rsidRPr="001340E5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C07E7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 2" w:char="F05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16C90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16C90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416C90" w:rsidRPr="001340E5" w:rsidRDefault="00416C90" w:rsidP="00416C9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16C90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0" w:rsidRDefault="00AE176E" w:rsidP="007E68B3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آشنایی</w:t>
            </w:r>
            <w:r w:rsidR="007E68B3">
              <w:rPr>
                <w:rFonts w:cs="B Nazanin" w:hint="cs"/>
                <w:sz w:val="20"/>
                <w:szCs w:val="20"/>
                <w:rtl/>
              </w:rPr>
              <w:t xml:space="preserve"> فراگیران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با استانداردهای چک لیست ارزیابی سیستم کیفیت در آزمایشگاههای بهداشتی </w:t>
            </w:r>
          </w:p>
        </w:tc>
      </w:tr>
      <w:tr w:rsidR="00416C90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416C90" w:rsidRPr="00B45B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416C90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501C9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کنترل کیفیت انجام آزمایش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D501C9" w:rsidRDefault="00D501C9" w:rsidP="00D501C9">
            <w:pPr>
              <w:jc w:val="center"/>
            </w:pPr>
            <w:r w:rsidRPr="00A9127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D501C9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 پس از انجام آزمایش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D501C9" w:rsidRDefault="00D501C9" w:rsidP="00D501C9">
            <w:pPr>
              <w:jc w:val="center"/>
            </w:pPr>
            <w:r w:rsidRPr="00A9127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D501C9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خرید و انبارش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D501C9" w:rsidRDefault="00D501C9" w:rsidP="00D501C9">
            <w:pPr>
              <w:jc w:val="center"/>
            </w:pPr>
            <w:r w:rsidRPr="00A9127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D501C9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501C9" w:rsidRDefault="0053333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الزامات مورد نیاز در خصوص </w:t>
            </w:r>
            <w:r w:rsidR="00D501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ارتباط با سایر آزمایشگاهها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مسئولیت</w:t>
            </w:r>
            <w:r w:rsidR="006B43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D501C9" w:rsidRDefault="00D501C9" w:rsidP="00D501C9">
            <w:pPr>
              <w:jc w:val="center"/>
            </w:pPr>
            <w:r w:rsidRPr="00A9127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501C9" w:rsidRDefault="00D501C9" w:rsidP="00D501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416C90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16C90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416C90" w:rsidRDefault="00416C90" w:rsidP="00416C9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861A4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861A4" w:rsidRDefault="00F861A4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861A4" w:rsidRDefault="007B3038" w:rsidP="007B303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بتواند کلیه فعالیتهای لازم برای اطمینان از </w:t>
            </w:r>
            <w:r w:rsidR="00F861A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کنترل کیفیت انجام آزمایش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F861A4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861A4" w:rsidRDefault="00F861A4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861A4" w:rsidRDefault="006B43F9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بتواند فعالیتهای </w:t>
            </w:r>
            <w:r w:rsidR="00F861A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 پس از انجام آزمایش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شرح دهد</w:t>
            </w:r>
          </w:p>
        </w:tc>
      </w:tr>
      <w:tr w:rsidR="00F861A4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861A4" w:rsidRDefault="00F861A4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861A4" w:rsidRDefault="007B3038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بتواند </w:t>
            </w:r>
            <w:r w:rsidR="006B43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الزاما</w:t>
            </w:r>
            <w:r w:rsidR="0018769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="006B43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مورد نیاز برای </w:t>
            </w:r>
            <w:r w:rsidR="00F861A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خرید </w:t>
            </w:r>
            <w:r w:rsidR="006B43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اقلام آزمایشگاهی </w:t>
            </w:r>
            <w:r w:rsidR="00F861A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="006B43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61A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نیز شرایط لازم برای </w:t>
            </w:r>
            <w:r w:rsidR="00F861A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انبارش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آنها را بیان نماید</w:t>
            </w:r>
          </w:p>
        </w:tc>
      </w:tr>
      <w:tr w:rsidR="00F861A4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861A4" w:rsidRDefault="00F861A4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861A4" w:rsidRDefault="006B43F9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الزامات مورد نیاز در خصوص ارتباط با سایر آزمایشگاهها و مسئولیتها</w:t>
            </w:r>
            <w:r w:rsidR="0018769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 هر آزمایشگاه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F861A4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F861A4" w:rsidRDefault="00F861A4" w:rsidP="00F861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F861A4" w:rsidRDefault="00F861A4" w:rsidP="001B30F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علوم آزمایشگاهی/کارشناس ارشد علوم آزمایشگاهی/دکترای </w:t>
            </w:r>
            <w:r w:rsidR="001B30F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F861A4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F861A4" w:rsidRDefault="00F861A4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F861A4" w:rsidRPr="00133957" w:rsidRDefault="00F861A4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F861A4" w:rsidRPr="00133957" w:rsidRDefault="00F861A4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F861A4" w:rsidRPr="00133957" w:rsidRDefault="00F861A4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F861A4" w:rsidRPr="00133957" w:rsidRDefault="00F861A4" w:rsidP="00F861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A07AC" w:rsidRDefault="00EA07AC" w:rsidP="004D1287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12498B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6432" behindDoc="1" locked="0" layoutInCell="1" allowOverlap="1" wp14:anchorId="3F06EAC3" wp14:editId="0768FE2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5" name="Picture 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12498B" w:rsidRPr="00B45B90" w:rsidRDefault="0012498B" w:rsidP="0055423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 معاونت بهداشتی</w:t>
            </w:r>
          </w:p>
        </w:tc>
      </w:tr>
      <w:tr w:rsidR="0012498B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12498B" w:rsidRPr="00E31D1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اساس تعیین حساسیت ضدمیکروبی  و آنتی بیوگرام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12498B" w:rsidRPr="0004232C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2498B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12498B" w:rsidRPr="00F27613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4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ساعت 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دوره:4 ساعت </w:t>
            </w:r>
          </w:p>
        </w:tc>
      </w:tr>
      <w:tr w:rsidR="0012498B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12498B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2498B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شغلی:علوم آزمایشگاهی</w:t>
            </w:r>
          </w:p>
        </w:tc>
      </w:tr>
      <w:tr w:rsidR="0012498B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32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کارشناس مسئول-کارشناس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ارشد- کارشناس 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-کاردان آزمایشگاه</w:t>
            </w:r>
          </w:p>
        </w:tc>
      </w:tr>
      <w:tr w:rsidR="0012498B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12498B" w:rsidRPr="00E50C24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5F1C0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2498B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12498B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اساس تعیین حساسیت ضدمیکروبی و آنتی بیوگرام </w:t>
            </w:r>
          </w:p>
        </w:tc>
      </w:tr>
      <w:tr w:rsidR="0012498B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760CDB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آشنایی با تعاریف پایه و اصول انتخاب عوامل ضد میکروبی در آزمایش آنتی بیوگرام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12498B" w:rsidRDefault="0012498B" w:rsidP="00D3656A">
            <w:pPr>
              <w:jc w:val="center"/>
            </w:pPr>
            <w:r w:rsidRPr="00DF0C39"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B05767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760CDB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الزامات انجام  آزمایش تعیین حساسیت میکروبی به روش انتشار از دیسک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12498B" w:rsidRDefault="0012498B" w:rsidP="00D3656A">
            <w:pPr>
              <w:jc w:val="center"/>
            </w:pPr>
            <w:r w:rsidRPr="00DF0C39"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B05767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760CDB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روش اصولی  انجام و تفسیر نتایج  آنتی بیوگرام به روش انتشار از دیسک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12498B" w:rsidRDefault="0012498B" w:rsidP="00D3656A">
            <w:pPr>
              <w:jc w:val="center"/>
            </w:pPr>
            <w:r w:rsidRPr="00DF0C39"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190B05" w:rsidRDefault="0012498B" w:rsidP="00D3656A">
            <w:pPr>
              <w:bidi/>
              <w:jc w:val="center"/>
              <w:rPr>
                <w:rFonts w:eastAsia="SimSun" w:cs="B Nazanin"/>
                <w:sz w:val="18"/>
                <w:szCs w:val="18"/>
              </w:rPr>
            </w:pPr>
            <w:r w:rsidRPr="00190B05"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760CDB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کنترل کیفی آنتی بیوگرام و آشنایی با خطاهای رایج آن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12498B" w:rsidRDefault="0012498B" w:rsidP="00D3656A">
            <w:pPr>
              <w:jc w:val="center"/>
            </w:pPr>
            <w:r w:rsidRPr="00DF0C39"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190B05" w:rsidRDefault="0012498B" w:rsidP="00D3656A">
            <w:pPr>
              <w:bidi/>
              <w:jc w:val="center"/>
              <w:rPr>
                <w:rFonts w:eastAsia="SimSun" w:cs="B Nazanin"/>
                <w:sz w:val="18"/>
                <w:szCs w:val="18"/>
              </w:rPr>
            </w:pPr>
            <w:r w:rsidRPr="00190B05"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2498B" w:rsidRPr="00190B05" w:rsidRDefault="0012498B" w:rsidP="00D3656A">
            <w:pPr>
              <w:bidi/>
              <w:spacing w:after="0"/>
              <w:rPr>
                <w:rFonts w:ascii="Calibri" w:eastAsia="SimSun" w:hAnsi="Calibri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تعاریف پایه و </w:t>
            </w:r>
            <w:r w:rsidRPr="00B6698C">
              <w:rPr>
                <w:rFonts w:eastAsia="SimSun" w:cs="B Nazanin"/>
                <w:sz w:val="18"/>
                <w:szCs w:val="18"/>
                <w:rtl/>
              </w:rPr>
              <w:t>اصول انتخاب عوامل ضد م</w:t>
            </w:r>
            <w:r w:rsidRPr="00B6698C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B6698C">
              <w:rPr>
                <w:rFonts w:eastAsia="SimSun" w:cs="B Nazanin" w:hint="eastAsia"/>
                <w:sz w:val="18"/>
                <w:szCs w:val="18"/>
                <w:rtl/>
              </w:rPr>
              <w:t>کروب</w:t>
            </w:r>
            <w:r w:rsidRPr="00B6698C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B6698C">
              <w:rPr>
                <w:rFonts w:eastAsia="SimSun" w:cs="B Nazanin"/>
                <w:sz w:val="18"/>
                <w:szCs w:val="18"/>
                <w:rtl/>
              </w:rPr>
              <w:t xml:space="preserve"> در آزما</w:t>
            </w:r>
            <w:r w:rsidRPr="00B6698C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B6698C">
              <w:rPr>
                <w:rFonts w:eastAsia="SimSun" w:cs="B Nazanin" w:hint="eastAsia"/>
                <w:sz w:val="18"/>
                <w:szCs w:val="18"/>
                <w:rtl/>
              </w:rPr>
              <w:t>ش</w:t>
            </w:r>
            <w:r w:rsidRPr="00B6698C">
              <w:rPr>
                <w:rFonts w:eastAsia="SimSun" w:cs="B Nazanin"/>
                <w:sz w:val="18"/>
                <w:szCs w:val="18"/>
                <w:rtl/>
              </w:rPr>
              <w:t xml:space="preserve"> آنت</w:t>
            </w:r>
            <w:r w:rsidRPr="00B6698C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B6698C">
              <w:rPr>
                <w:rFonts w:eastAsia="SimSun" w:cs="B Nazanin"/>
                <w:sz w:val="18"/>
                <w:szCs w:val="18"/>
                <w:rtl/>
              </w:rPr>
              <w:t xml:space="preserve"> ب</w:t>
            </w:r>
            <w:r w:rsidRPr="00B6698C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B6698C">
              <w:rPr>
                <w:rFonts w:eastAsia="SimSun" w:cs="B Nazanin" w:hint="eastAsia"/>
                <w:sz w:val="18"/>
                <w:szCs w:val="18"/>
                <w:rtl/>
              </w:rPr>
              <w:t>وگرام</w:t>
            </w:r>
            <w:r w:rsidRPr="00190B05">
              <w:rPr>
                <w:rFonts w:eastAsia="SimSun" w:cs="B Nazanin" w:hint="cs"/>
                <w:sz w:val="18"/>
                <w:szCs w:val="18"/>
                <w:rtl/>
              </w:rPr>
              <w:t xml:space="preserve"> را توضیح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2498B" w:rsidRPr="00190B05" w:rsidRDefault="0012498B" w:rsidP="00D3656A">
            <w:pPr>
              <w:bidi/>
              <w:spacing w:after="0"/>
              <w:rPr>
                <w:rFonts w:ascii="Calibri" w:eastAsia="SimSun" w:hAnsi="Calibri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الزامات و مواد مورد نیاز برای انجام آزمایش تعیین حساسیت میکروبی به روش انتشار از دیسک </w:t>
            </w:r>
            <w:r w:rsidRPr="00190B05">
              <w:rPr>
                <w:rFonts w:eastAsia="SimSun" w:cs="B Nazanin" w:hint="cs"/>
                <w:sz w:val="18"/>
                <w:szCs w:val="18"/>
                <w:rtl/>
              </w:rPr>
              <w:t>و کاربرد انها را توضیح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2498B" w:rsidRPr="00190B05" w:rsidRDefault="0012498B" w:rsidP="00D3656A">
            <w:pPr>
              <w:bidi/>
              <w:spacing w:after="0"/>
              <w:rPr>
                <w:rFonts w:ascii="Calibri" w:eastAsia="SimSun" w:hAnsi="Calibri" w:cs="B Nazanin"/>
                <w:sz w:val="18"/>
                <w:szCs w:val="18"/>
                <w:rtl/>
              </w:rPr>
            </w:pPr>
            <w:r w:rsidRPr="00190B05">
              <w:rPr>
                <w:rFonts w:eastAsia="SimSun" w:cs="B Nazanin" w:hint="cs"/>
                <w:sz w:val="18"/>
                <w:szCs w:val="18"/>
                <w:rtl/>
              </w:rPr>
              <w:t>اصول</w:t>
            </w:r>
            <w:r w:rsidRPr="00190B05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190B05">
              <w:rPr>
                <w:rFonts w:eastAsia="SimSun" w:cs="B Nazanin" w:hint="cs"/>
                <w:sz w:val="18"/>
                <w:szCs w:val="18"/>
                <w:rtl/>
              </w:rPr>
              <w:t>کلی</w:t>
            </w:r>
            <w:r w:rsidRPr="00190B05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>انجام آنتی بیوگرام به روش انتشار از دیسک و تفسیر نتایج حاصل از آن</w:t>
            </w:r>
            <w:r w:rsidRPr="00190B05">
              <w:rPr>
                <w:rFonts w:eastAsia="SimSun" w:cs="B Nazanin" w:hint="cs"/>
                <w:sz w:val="18"/>
                <w:szCs w:val="18"/>
                <w:rtl/>
              </w:rPr>
              <w:t xml:space="preserve"> را توضیح دهد. </w:t>
            </w:r>
            <w:r w:rsidRPr="00190B05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2498B" w:rsidRPr="00190B05" w:rsidRDefault="0012498B" w:rsidP="00D3656A">
            <w:pPr>
              <w:bidi/>
              <w:spacing w:after="0"/>
              <w:rPr>
                <w:rFonts w:ascii="Calibri" w:eastAsia="Calibri" w:hAnsi="Calibri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روش </w:t>
            </w:r>
            <w:r w:rsidRPr="00190B05">
              <w:rPr>
                <w:rFonts w:eastAsia="SimSun" w:cs="B Nazanin" w:hint="cs"/>
                <w:sz w:val="18"/>
                <w:szCs w:val="18"/>
                <w:rtl/>
              </w:rPr>
              <w:t xml:space="preserve"> کنترل کیفی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آنتی بیوگرام و  انواع خطاهای محتمل در آن </w:t>
            </w:r>
            <w:r w:rsidRPr="00190B05">
              <w:rPr>
                <w:rFonts w:eastAsia="SimSun" w:cs="B Nazanin" w:hint="cs"/>
                <w:sz w:val="18"/>
                <w:szCs w:val="18"/>
                <w:rtl/>
              </w:rPr>
              <w:t xml:space="preserve"> را توضیح دهد.</w:t>
            </w:r>
          </w:p>
        </w:tc>
      </w:tr>
      <w:tr w:rsidR="0012498B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12498B" w:rsidRPr="0071400D" w:rsidRDefault="0012498B" w:rsidP="00D3656A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2C7BEB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12498B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12498B" w:rsidRDefault="0012498B" w:rsidP="0012498B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12498B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1E9EFCF" wp14:editId="66A1BE66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6" name="Picture 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12498B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12498B" w:rsidRPr="00E31D1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روشهای اصولی انتقال امن و ایمن نمونه های آزمایشگاهی  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12498B" w:rsidRPr="0004232C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2498B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12498B" w:rsidRPr="00F27613" w:rsidRDefault="0012498B" w:rsidP="00BA6DD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="00BA6DD0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2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ساعت 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12498B" w:rsidRPr="00B45B90" w:rsidRDefault="0012498B" w:rsidP="00BA6DD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BA6DD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2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ساعت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دوره:4 ساعت </w:t>
            </w:r>
          </w:p>
        </w:tc>
      </w:tr>
      <w:tr w:rsidR="0012498B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12498B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2498B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12498B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کارشناس مسئول-کارشناس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ارشد- کارشناس 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-کاردان آزمایشگاه</w:t>
            </w:r>
          </w:p>
        </w:tc>
      </w:tr>
      <w:tr w:rsidR="0012498B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12498B" w:rsidRPr="00E50C24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B20DC9"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5F1C0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B20DC9"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="00B20DC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="00B20DC9"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2498B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12498B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روشهای اصولی انتقال امن و ایمن نمونه های آزمایشگاهی </w:t>
            </w:r>
          </w:p>
        </w:tc>
      </w:tr>
      <w:tr w:rsidR="0012498B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B7313D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B7313D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</w:t>
            </w:r>
            <w:r w:rsidRPr="00B7313D">
              <w:rPr>
                <w:rFonts w:eastAsia="SimSun" w:cs="B Nazanin"/>
                <w:sz w:val="18"/>
                <w:szCs w:val="18"/>
                <w:rtl/>
              </w:rPr>
              <w:t xml:space="preserve">قوانين و استاندارد هاي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بین المللی </w:t>
            </w:r>
            <w:r w:rsidRPr="00B7313D">
              <w:rPr>
                <w:rFonts w:eastAsia="SimSun" w:cs="B Nazanin"/>
                <w:sz w:val="18"/>
                <w:szCs w:val="18"/>
                <w:rtl/>
              </w:rPr>
              <w:t>حمل و نقل نمونه هاي عفوني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Pr="009F4B34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9F4B34">
              <w:rPr>
                <w:rFonts w:eastAsia="SimSun" w:cs="B Nazanin" w:hint="cs"/>
                <w:sz w:val="18"/>
                <w:szCs w:val="18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9F4B34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9F4B34"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12498B" w:rsidRPr="00B05767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بسته بندی </w:t>
            </w: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،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برچسب گذاری و انتقال مواد عفونی گروه </w:t>
            </w:r>
            <w:r>
              <w:rPr>
                <w:rFonts w:eastAsia="SimSun" w:cs="B Nazanin"/>
                <w:sz w:val="18"/>
                <w:szCs w:val="18"/>
              </w:rPr>
              <w:t>A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Pr="009F4B34" w:rsidRDefault="00BA6DD0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مهارتی</w:t>
            </w:r>
            <w:r w:rsidR="0012498B" w:rsidRPr="009F4B34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9F4B34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12498B" w:rsidRPr="00B05767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بسته بندی ،برچسب گذاری و انتقال مواد عفونی گروه </w:t>
            </w:r>
            <w:r>
              <w:rPr>
                <w:rFonts w:eastAsia="SimSun" w:cs="B Nazanin"/>
                <w:sz w:val="18"/>
                <w:szCs w:val="18"/>
              </w:rPr>
              <w:t>B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Pr="009F4B34" w:rsidRDefault="00BA6DD0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9F4B34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12498B" w:rsidRPr="00B05767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 w:rsidRPr="00B05767">
              <w:rPr>
                <w:rFonts w:eastAsia="SimSun" w:cs="B Nazanin" w:hint="cs"/>
                <w:sz w:val="18"/>
                <w:szCs w:val="18"/>
                <w:rtl/>
              </w:rPr>
              <w:t xml:space="preserve">اشنايي با  محيط هاي انتقالي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و اصول ارجاع نمونه های عفونی در سیستم بهداشتی 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Pr="009F4B34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9F4B34">
              <w:rPr>
                <w:rFonts w:eastAsia="SimSun" w:cs="B Nazanin" w:hint="cs"/>
                <w:sz w:val="18"/>
                <w:szCs w:val="18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9F4B34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12498B" w:rsidRPr="00B05767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قوانین و استانداردهای بین المللی جهت حمل نمونه های عفونی را توضیح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12498B" w:rsidRPr="00B05767" w:rsidRDefault="0012498B" w:rsidP="00BA6DD0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  <w:lang w:bidi="fa-IR"/>
              </w:rPr>
            </w:pPr>
            <w:r w:rsidRPr="00E74EF9">
              <w:rPr>
                <w:rFonts w:eastAsia="SimSun" w:cs="B Nazanin"/>
                <w:sz w:val="18"/>
                <w:szCs w:val="18"/>
                <w:rtl/>
              </w:rPr>
              <w:t>بسته بند</w:t>
            </w:r>
            <w:r w:rsidRPr="00E74EF9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E74EF9">
              <w:rPr>
                <w:rFonts w:eastAsia="SimSun" w:cs="B Nazanin"/>
                <w:sz w:val="18"/>
                <w:szCs w:val="18"/>
                <w:rtl/>
              </w:rPr>
              <w:t xml:space="preserve"> ، برچسب گذار</w:t>
            </w:r>
            <w:r w:rsidRPr="00E74EF9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E74EF9">
              <w:rPr>
                <w:rFonts w:eastAsia="SimSun" w:cs="B Nazanin"/>
                <w:sz w:val="18"/>
                <w:szCs w:val="18"/>
                <w:rtl/>
              </w:rPr>
              <w:t xml:space="preserve"> و انتقال مواد عفون</w:t>
            </w:r>
            <w:r w:rsidRPr="00E74EF9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E74EF9">
              <w:rPr>
                <w:rFonts w:eastAsia="SimSun" w:cs="B Nazanin"/>
                <w:sz w:val="18"/>
                <w:szCs w:val="18"/>
                <w:rtl/>
              </w:rPr>
              <w:t xml:space="preserve"> گروه </w:t>
            </w:r>
            <w:r w:rsidRPr="00E74EF9">
              <w:rPr>
                <w:rFonts w:eastAsia="SimSun" w:cs="B Nazanin"/>
                <w:sz w:val="18"/>
                <w:szCs w:val="18"/>
              </w:rPr>
              <w:t>A</w:t>
            </w:r>
            <w:r>
              <w:rPr>
                <w:rFonts w:eastAsia="SimSun" w:cs="B Nazanin"/>
                <w:sz w:val="18"/>
                <w:szCs w:val="18"/>
              </w:rPr>
              <w:t xml:space="preserve"> </w:t>
            </w: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 xml:space="preserve">  را </w:t>
            </w:r>
            <w:r w:rsidR="00BA6DD0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انجام دهد.</w:t>
            </w: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12498B" w:rsidRPr="00B05767" w:rsidRDefault="0012498B" w:rsidP="00BA6DD0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 w:rsidRPr="00E74EF9">
              <w:rPr>
                <w:rFonts w:eastAsia="SimSun" w:cs="B Nazanin"/>
                <w:sz w:val="18"/>
                <w:szCs w:val="18"/>
                <w:rtl/>
              </w:rPr>
              <w:t>بسته بند</w:t>
            </w:r>
            <w:r w:rsidRPr="00E74EF9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E74EF9">
              <w:rPr>
                <w:rFonts w:eastAsia="SimSun" w:cs="B Nazanin"/>
                <w:sz w:val="18"/>
                <w:szCs w:val="18"/>
                <w:rtl/>
              </w:rPr>
              <w:t xml:space="preserve"> ، برچسب گذار</w:t>
            </w:r>
            <w:r w:rsidRPr="00E74EF9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E74EF9">
              <w:rPr>
                <w:rFonts w:eastAsia="SimSun" w:cs="B Nazanin"/>
                <w:sz w:val="18"/>
                <w:szCs w:val="18"/>
                <w:rtl/>
              </w:rPr>
              <w:t xml:space="preserve"> و انتقال مواد عفون</w:t>
            </w:r>
            <w:r w:rsidRPr="00E74EF9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E74EF9">
              <w:rPr>
                <w:rFonts w:eastAsia="SimSun" w:cs="B Nazanin"/>
                <w:sz w:val="18"/>
                <w:szCs w:val="18"/>
                <w:rtl/>
              </w:rPr>
              <w:t xml:space="preserve"> گروه </w:t>
            </w:r>
            <w:r>
              <w:rPr>
                <w:rFonts w:eastAsia="SimSun" w:cs="B Nazanin"/>
                <w:sz w:val="18"/>
                <w:szCs w:val="18"/>
              </w:rPr>
              <w:t xml:space="preserve">B </w:t>
            </w: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 xml:space="preserve">  را </w:t>
            </w:r>
            <w:r w:rsidR="00BA6DD0"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>انجام</w:t>
            </w: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 xml:space="preserve">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12498B" w:rsidRPr="00B05767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  <w:lang w:bidi="fa-IR"/>
              </w:rPr>
              <w:t xml:space="preserve">انواع محیط های انتقالی پرکاربرد و اصول ارجاع </w:t>
            </w:r>
            <w:r w:rsidRPr="00B05767">
              <w:rPr>
                <w:rFonts w:eastAsia="SimSun" w:cs="B Nazanin" w:hint="cs"/>
                <w:sz w:val="18"/>
                <w:szCs w:val="18"/>
                <w:rtl/>
              </w:rPr>
              <w:t xml:space="preserve"> نمونه هاي عفوني در سيستم بهداشتي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را توضیح دهد.</w:t>
            </w:r>
          </w:p>
        </w:tc>
      </w:tr>
      <w:tr w:rsidR="0012498B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C7BEB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12498B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12498B" w:rsidRDefault="0012498B" w:rsidP="0012498B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12498B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661245F7" wp14:editId="6612F8A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7" name="Picture 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12498B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12498B" w:rsidRPr="00E31D1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کوکسی های گرم مثبت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12498B" w:rsidRPr="0004232C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2498B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12498B" w:rsidRPr="00F27613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4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ساعت 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دوره:4 ساعت </w:t>
            </w:r>
          </w:p>
        </w:tc>
      </w:tr>
      <w:tr w:rsidR="0012498B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12498B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    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2498B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علوم آزمایشگاهی</w:t>
            </w:r>
          </w:p>
        </w:tc>
      </w:tr>
      <w:tr w:rsidR="0012498B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کارشناس مسئول-کارشناس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ارشد- کارشناس 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-کاردان آزمایشگاه</w:t>
            </w:r>
          </w:p>
        </w:tc>
      </w:tr>
      <w:tr w:rsidR="0012498B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12498B" w:rsidRPr="00E50C24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5F1C0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2498B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12498B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روشهای تشخیص کوکسی های گرم مثبت </w:t>
            </w:r>
          </w:p>
        </w:tc>
      </w:tr>
      <w:tr w:rsidR="0012498B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4312BC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312BC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انواع کوکسی های گرم مثبت و نقش آنها در بیماری زایی  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1 ساعت 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4312BC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312BC">
              <w:rPr>
                <w:rFonts w:eastAsia="SimSun" w:cs="B Nazanin" w:hint="cs"/>
                <w:sz w:val="18"/>
                <w:szCs w:val="18"/>
                <w:rtl/>
              </w:rPr>
              <w:t>اصول تشخیص آزمایشگاهی استافیلوکوکها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1 ساعت 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4312BC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312BC">
              <w:rPr>
                <w:rFonts w:eastAsia="SimSun" w:cs="B Nazanin" w:hint="cs"/>
                <w:sz w:val="18"/>
                <w:szCs w:val="18"/>
                <w:rtl/>
              </w:rPr>
              <w:t>اصول تشخیص آزمایشگاهی استرپتوکوکها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1 ساعت 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4312BC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312BC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کنترل کیفی مواد مصرفی  و الزامات چک لیست میکروب شناسی در  تشخیص کوکسی های گرم مثبت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1 ساعت </w:t>
            </w:r>
          </w:p>
        </w:tc>
      </w:tr>
      <w:tr w:rsidR="0012498B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2498B" w:rsidRPr="000E4C66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312BC">
              <w:rPr>
                <w:rFonts w:eastAsia="SimSun" w:cs="B Nazanin" w:hint="cs"/>
                <w:sz w:val="18"/>
                <w:szCs w:val="18"/>
                <w:rtl/>
              </w:rPr>
              <w:t xml:space="preserve">انواع کوکسی های گرم مثبت و نقش آنها در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ایجاد بیماریها را توضیح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2498B" w:rsidRPr="000E4C66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0E4C66">
              <w:rPr>
                <w:rFonts w:eastAsia="SimSun" w:cs="B Nazanin" w:hint="cs"/>
                <w:sz w:val="18"/>
                <w:szCs w:val="18"/>
                <w:rtl/>
              </w:rPr>
              <w:t>روش اصولی تشخیص آزمایشگاهی استافیلوکوکها را توضیح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2498B" w:rsidRPr="000E4C66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0E4C66">
              <w:rPr>
                <w:rFonts w:eastAsia="SimSun" w:cs="B Nazanin" w:hint="cs"/>
                <w:sz w:val="18"/>
                <w:szCs w:val="18"/>
                <w:rtl/>
              </w:rPr>
              <w:t>روش اصولی تشخیص آزمایشگاهی استرپتوکوکها  را توضیح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2498B" w:rsidRPr="000E4C66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0E4C66">
              <w:rPr>
                <w:rFonts w:eastAsia="SimSun" w:cs="B Nazanin" w:hint="cs"/>
                <w:sz w:val="18"/>
                <w:szCs w:val="18"/>
                <w:rtl/>
              </w:rPr>
              <w:t>روش کنترل کیفی مواد مصرفی بخش میکروب شناسی و الزامات چک لیست را در شناسایی کوکسی های گرم مثبت توضیح دهد.</w:t>
            </w:r>
          </w:p>
        </w:tc>
      </w:tr>
      <w:tr w:rsidR="0012498B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C7BEB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12498B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12498B" w:rsidRDefault="0012498B" w:rsidP="0012498B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12498B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1" locked="0" layoutInCell="1" allowOverlap="1" wp14:anchorId="00DB3742" wp14:editId="74E37EBE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8" name="Picture 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12498B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8B" w:rsidRPr="005958C2" w:rsidRDefault="0012498B" w:rsidP="00D3656A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4E4FEC">
              <w:rPr>
                <w:rFonts w:eastAsia="SimSun" w:cs="B Nazanin" w:hint="cs"/>
                <w:sz w:val="18"/>
                <w:szCs w:val="18"/>
                <w:rtl/>
              </w:rPr>
              <w:t>اصول انجام آزمایش کشت مدفوع (سالمونلا و شیگلا)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12498B" w:rsidRPr="0004232C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2498B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12498B" w:rsidRPr="00F27613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4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ساعت 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دوره:4 ساعت </w:t>
            </w:r>
          </w:p>
        </w:tc>
      </w:tr>
      <w:tr w:rsidR="0012498B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12498B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2498B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12498B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کارشناس مسئول-کارشناس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ارشد- کارشناس 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-کاردان آزمایشگاه</w:t>
            </w:r>
          </w:p>
        </w:tc>
      </w:tr>
      <w:tr w:rsidR="0012498B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12498B" w:rsidRPr="00E50C24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5F1C0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2498B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12498B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 </w:t>
            </w:r>
            <w:r w:rsidRPr="00C0578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اصول انجام آزما</w:t>
            </w:r>
            <w:r w:rsidRPr="00C057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C0578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ش</w:t>
            </w:r>
            <w:r w:rsidRPr="00C0578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کشت مدفوع (سالمونلا و ش</w:t>
            </w:r>
            <w:r w:rsidRPr="00C057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C0578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گلا</w:t>
            </w:r>
            <w:r w:rsidRPr="00C0578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12498B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باکتریهای بیماریزای شایع هوازی در ایجاد گاستروانتریت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>1 ساعت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 xml:space="preserve">اصول انجام ، تفسیر و گزارش  آزمایش کشت مدفوع در تشخیص سالمونلا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>1 ساعت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 xml:space="preserve">اصول انجام ، تفسیر و گزارش آزمایش کشت مدفوع در تشخیص شیگلا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>1 ساعت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2498B" w:rsidRPr="004312BC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>آشنایی با کنترل کیفی مواد مصرفی  و الزامات چک لیست میکروب شناسی در  تشخیص پاتوژنهای روده ای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 </w:t>
            </w:r>
            <w:r w:rsidRPr="004312BC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 ساعت</w:t>
            </w:r>
          </w:p>
        </w:tc>
      </w:tr>
      <w:tr w:rsidR="0012498B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انواع </w:t>
            </w:r>
            <w:r w:rsidRPr="00FF4589">
              <w:rPr>
                <w:rFonts w:eastAsia="SimSun" w:cs="B Nazanin" w:hint="cs"/>
                <w:sz w:val="18"/>
                <w:szCs w:val="18"/>
                <w:rtl/>
              </w:rPr>
              <w:t xml:space="preserve"> باکتریهای بیماریزای شایع هوازی در ایجاد گاستروانتریت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>را توضیح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 xml:space="preserve">اصول انجام ، تفسیر و گزارش  آزمایش کشت مدفوع در تشخیص سالمونلا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را توضیح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12498B" w:rsidRPr="00FF4589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FF4589">
              <w:rPr>
                <w:rFonts w:eastAsia="SimSun" w:cs="B Nazanin" w:hint="cs"/>
                <w:sz w:val="18"/>
                <w:szCs w:val="18"/>
                <w:rtl/>
              </w:rPr>
              <w:t xml:space="preserve">اصول انجام ، تفسیر و گزارش آزمایش کشت مدفوع در تشخیص شیگلا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را توضیح دهد.</w:t>
            </w:r>
          </w:p>
        </w:tc>
      </w:tr>
      <w:tr w:rsidR="0012498B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12498B" w:rsidRPr="004312BC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روش </w:t>
            </w:r>
            <w:r w:rsidRPr="00FF4589">
              <w:rPr>
                <w:rFonts w:eastAsia="SimSun" w:cs="B Nazanin" w:hint="cs"/>
                <w:sz w:val="18"/>
                <w:szCs w:val="18"/>
                <w:rtl/>
              </w:rPr>
              <w:t xml:space="preserve"> کنترل کیفی مواد مصرفی  و الزامات چک لیست میکروب شناسی در  تشخیص پاتوژنهای روده ای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را توضیح دهد. </w:t>
            </w:r>
            <w:r w:rsidRPr="004312BC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</w:p>
        </w:tc>
      </w:tr>
      <w:tr w:rsidR="0012498B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C7BEB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12498B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12498B" w:rsidRDefault="0012498B" w:rsidP="0012498B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tbl>
      <w:tblPr>
        <w:bidiVisual/>
        <w:tblW w:w="10718" w:type="dxa"/>
        <w:tblInd w:w="-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"/>
        <w:gridCol w:w="1131"/>
        <w:gridCol w:w="1012"/>
        <w:gridCol w:w="2000"/>
        <w:gridCol w:w="552"/>
        <w:gridCol w:w="1471"/>
        <w:gridCol w:w="431"/>
        <w:gridCol w:w="1255"/>
        <w:gridCol w:w="608"/>
        <w:gridCol w:w="332"/>
        <w:gridCol w:w="558"/>
        <w:gridCol w:w="1351"/>
        <w:gridCol w:w="7"/>
      </w:tblGrid>
      <w:tr w:rsidR="0012498B" w:rsidRPr="00B45B90" w:rsidTr="00D3656A">
        <w:trPr>
          <w:gridBefore w:val="1"/>
          <w:wBefore w:w="10" w:type="dxa"/>
          <w:trHeight w:val="1162"/>
        </w:trPr>
        <w:tc>
          <w:tcPr>
            <w:tcW w:w="2143" w:type="dxa"/>
            <w:gridSpan w:val="2"/>
            <w:shd w:val="clear" w:color="auto" w:fill="auto"/>
            <w:noWrap/>
            <w:vAlign w:val="bottom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0528" behindDoc="1" locked="0" layoutInCell="1" allowOverlap="1" wp14:anchorId="56823FD3" wp14:editId="5DD7705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565" w:type="dxa"/>
            <w:gridSpan w:val="10"/>
            <w:shd w:val="clear" w:color="auto" w:fill="auto"/>
            <w:vAlign w:val="center"/>
            <w:hideMark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12498B" w:rsidRPr="00B45B90" w:rsidTr="00D3656A">
        <w:trPr>
          <w:gridBefore w:val="1"/>
          <w:wBefore w:w="10" w:type="dxa"/>
          <w:trHeight w:val="352"/>
        </w:trPr>
        <w:tc>
          <w:tcPr>
            <w:tcW w:w="2143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649" w:type="dxa"/>
            <w:gridSpan w:val="7"/>
            <w:shd w:val="clear" w:color="auto" w:fill="auto"/>
            <w:vAlign w:val="center"/>
            <w:hideMark/>
          </w:tcPr>
          <w:p w:rsidR="0012498B" w:rsidRPr="00E31D1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اصول انجام و تفسیر کشت ادرار  </w:t>
            </w:r>
          </w:p>
        </w:tc>
        <w:tc>
          <w:tcPr>
            <w:tcW w:w="1916" w:type="dxa"/>
            <w:gridSpan w:val="3"/>
            <w:shd w:val="clear" w:color="auto" w:fill="auto"/>
            <w:vAlign w:val="center"/>
          </w:tcPr>
          <w:p w:rsidR="0012498B" w:rsidRPr="0004232C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2498B" w:rsidRPr="00B45B90" w:rsidTr="00D3656A">
        <w:trPr>
          <w:gridBefore w:val="1"/>
          <w:wBefore w:w="10" w:type="dxa"/>
          <w:trHeight w:val="366"/>
        </w:trPr>
        <w:tc>
          <w:tcPr>
            <w:tcW w:w="2143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2498B" w:rsidRPr="00F27613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8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023" w:type="dxa"/>
            <w:gridSpan w:val="2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542" w:type="dxa"/>
            <w:gridSpan w:val="7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 8 ساعت </w:t>
            </w:r>
          </w:p>
        </w:tc>
      </w:tr>
      <w:tr w:rsidR="0012498B" w:rsidRPr="0019711B" w:rsidTr="00D3656A">
        <w:trPr>
          <w:gridBefore w:val="1"/>
          <w:wBefore w:w="10" w:type="dxa"/>
          <w:trHeight w:val="312"/>
        </w:trPr>
        <w:tc>
          <w:tcPr>
            <w:tcW w:w="2143" w:type="dxa"/>
            <w:gridSpan w:val="2"/>
            <w:shd w:val="clear" w:color="auto" w:fill="D9D9D9" w:themeFill="background1" w:themeFillShade="D9"/>
            <w:vAlign w:val="center"/>
            <w:hideMark/>
          </w:tcPr>
          <w:p w:rsidR="0012498B" w:rsidRPr="006441F1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6013" w:type="dxa"/>
            <w:gridSpan w:val="8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12498B" w:rsidRPr="00B45B90" w:rsidTr="00D3656A">
        <w:trPr>
          <w:gridBefore w:val="1"/>
          <w:wBefore w:w="10" w:type="dxa"/>
          <w:trHeight w:val="319"/>
        </w:trPr>
        <w:tc>
          <w:tcPr>
            <w:tcW w:w="2143" w:type="dxa"/>
            <w:gridSpan w:val="2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565" w:type="dxa"/>
            <w:gridSpan w:val="10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2498B" w:rsidRPr="00B45B90" w:rsidTr="00D3656A">
        <w:trPr>
          <w:gridBefore w:val="1"/>
          <w:wBefore w:w="10" w:type="dxa"/>
          <w:trHeight w:val="319"/>
        </w:trPr>
        <w:tc>
          <w:tcPr>
            <w:tcW w:w="2143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565" w:type="dxa"/>
            <w:gridSpan w:val="10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12498B" w:rsidRPr="00B45B90" w:rsidTr="00D3656A">
        <w:trPr>
          <w:gridBefore w:val="1"/>
          <w:wBefore w:w="10" w:type="dxa"/>
          <w:trHeight w:val="318"/>
        </w:trPr>
        <w:tc>
          <w:tcPr>
            <w:tcW w:w="2143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565" w:type="dxa"/>
            <w:gridSpan w:val="10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کارشناس مسئول-کارشناس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ارشد- کارشناس 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-کاردان آزمایشگاه</w:t>
            </w:r>
          </w:p>
        </w:tc>
      </w:tr>
      <w:tr w:rsidR="0012498B" w:rsidRPr="00B45B90" w:rsidTr="00D3656A">
        <w:trPr>
          <w:gridBefore w:val="1"/>
          <w:wBefore w:w="10" w:type="dxa"/>
          <w:trHeight w:val="299"/>
        </w:trPr>
        <w:tc>
          <w:tcPr>
            <w:tcW w:w="2143" w:type="dxa"/>
            <w:gridSpan w:val="2"/>
            <w:shd w:val="clear" w:color="000000" w:fill="D9D9D9"/>
            <w:vAlign w:val="center"/>
            <w:hideMark/>
          </w:tcPr>
          <w:p w:rsidR="0012498B" w:rsidRPr="00E50C24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565" w:type="dxa"/>
            <w:gridSpan w:val="10"/>
            <w:shd w:val="clear" w:color="auto" w:fill="auto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136E24"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36E24"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2498B" w:rsidRPr="00B45B90" w:rsidTr="00D3656A">
        <w:trPr>
          <w:gridBefore w:val="1"/>
          <w:wBefore w:w="10" w:type="dxa"/>
          <w:trHeight w:val="312"/>
        </w:trPr>
        <w:tc>
          <w:tcPr>
            <w:tcW w:w="2143" w:type="dxa"/>
            <w:gridSpan w:val="2"/>
            <w:vMerge w:val="restart"/>
            <w:shd w:val="clear" w:color="000000" w:fill="D9D9D9"/>
            <w:vAlign w:val="center"/>
            <w:hideMark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12498B" w:rsidRPr="005F1C0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565" w:type="dxa"/>
            <w:gridSpan w:val="9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12498B" w:rsidRPr="00B45B90" w:rsidTr="00D3656A">
        <w:trPr>
          <w:gridBefore w:val="1"/>
          <w:wBefore w:w="10" w:type="dxa"/>
          <w:trHeight w:val="312"/>
        </w:trPr>
        <w:tc>
          <w:tcPr>
            <w:tcW w:w="2143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565" w:type="dxa"/>
            <w:gridSpan w:val="9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gridBefore w:val="1"/>
          <w:wBefore w:w="10" w:type="dxa"/>
          <w:trHeight w:val="312"/>
        </w:trPr>
        <w:tc>
          <w:tcPr>
            <w:tcW w:w="2143" w:type="dxa"/>
            <w:gridSpan w:val="2"/>
            <w:vMerge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565" w:type="dxa"/>
            <w:gridSpan w:val="9"/>
            <w:shd w:val="clear" w:color="auto" w:fill="auto"/>
            <w:vAlign w:val="center"/>
          </w:tcPr>
          <w:p w:rsidR="0012498B" w:rsidRPr="00E2754F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2498B" w:rsidRPr="00B45B90" w:rsidTr="00D3656A">
        <w:trPr>
          <w:gridBefore w:val="1"/>
          <w:wBefore w:w="10" w:type="dxa"/>
          <w:trHeight w:val="321"/>
        </w:trPr>
        <w:tc>
          <w:tcPr>
            <w:tcW w:w="2143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565" w:type="dxa"/>
            <w:gridSpan w:val="10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1400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2498B" w:rsidRPr="00B45B90" w:rsidTr="00D3656A">
        <w:trPr>
          <w:gridBefore w:val="1"/>
          <w:wBefore w:w="10" w:type="dxa"/>
          <w:trHeight w:val="321"/>
        </w:trPr>
        <w:tc>
          <w:tcPr>
            <w:tcW w:w="2143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565" w:type="dxa"/>
            <w:gridSpan w:val="10"/>
            <w:shd w:val="clear" w:color="auto" w:fill="auto"/>
            <w:vAlign w:val="center"/>
          </w:tcPr>
          <w:p w:rsidR="0012498B" w:rsidRPr="001340E5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12498B" w:rsidRPr="00B45B90" w:rsidTr="00D3656A">
        <w:trPr>
          <w:gridBefore w:val="1"/>
          <w:wBefore w:w="10" w:type="dxa"/>
          <w:trHeight w:val="273"/>
        </w:trPr>
        <w:tc>
          <w:tcPr>
            <w:tcW w:w="2143" w:type="dxa"/>
            <w:gridSpan w:val="2"/>
            <w:shd w:val="clear" w:color="000000" w:fill="D9D9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565" w:type="dxa"/>
            <w:gridSpan w:val="10"/>
            <w:shd w:val="clear" w:color="auto" w:fill="FFFFFF" w:themeFill="background1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آشنایی با اصول انجام و تفسیر کشت ادرار </w:t>
            </w:r>
          </w:p>
        </w:tc>
      </w:tr>
      <w:tr w:rsidR="0012498B" w:rsidRPr="00B45B90" w:rsidTr="00D3656A">
        <w:trPr>
          <w:gridAfter w:val="1"/>
          <w:wAfter w:w="7" w:type="dxa"/>
          <w:trHeight w:val="273"/>
        </w:trPr>
        <w:tc>
          <w:tcPr>
            <w:tcW w:w="10711" w:type="dxa"/>
            <w:gridSpan w:val="12"/>
            <w:shd w:val="clear" w:color="000000" w:fill="D9D9D9"/>
            <w:vAlign w:val="center"/>
          </w:tcPr>
          <w:p w:rsidR="0012498B" w:rsidRPr="00B45B9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D3656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6721" w:type="dxa"/>
            <w:gridSpan w:val="6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D3656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عنوان سرفصل</w:t>
            </w:r>
          </w:p>
        </w:tc>
        <w:tc>
          <w:tcPr>
            <w:tcW w:w="1498" w:type="dxa"/>
            <w:gridSpan w:val="3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D3656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حیطه یادگیری</w:t>
            </w:r>
          </w:p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D3656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(دانشی- نگرش </w:t>
            </w:r>
            <w:r w:rsidRPr="00D3656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6"/>
                <w:szCs w:val="16"/>
                <w:rtl/>
              </w:rPr>
              <w:t>–</w:t>
            </w:r>
            <w:r w:rsidRPr="00D3656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مهارتی)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D3656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مدت زمان لازم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721" w:type="dxa"/>
            <w:gridSpan w:val="6"/>
            <w:shd w:val="clear" w:color="auto" w:fill="auto"/>
            <w:vAlign w:val="center"/>
          </w:tcPr>
          <w:p w:rsidR="0012498B" w:rsidRPr="00D73FC9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D73FC9">
              <w:rPr>
                <w:rFonts w:eastAsia="SimSun" w:cs="B Nazanin" w:hint="cs"/>
                <w:sz w:val="18"/>
                <w:szCs w:val="18"/>
                <w:rtl/>
              </w:rPr>
              <w:t xml:space="preserve">ساختار وعملکرد دستگاه ادراری </w:t>
            </w:r>
          </w:p>
        </w:tc>
        <w:tc>
          <w:tcPr>
            <w:tcW w:w="1498" w:type="dxa"/>
            <w:gridSpan w:val="3"/>
            <w:shd w:val="clear" w:color="auto" w:fill="auto"/>
            <w:vAlign w:val="center"/>
          </w:tcPr>
          <w:p w:rsidR="0012498B" w:rsidRPr="00D73FC9" w:rsidRDefault="0012498B" w:rsidP="00D3656A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D73FC9"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1 </w:t>
            </w:r>
          </w:p>
        </w:tc>
      </w:tr>
      <w:tr w:rsidR="0012498B" w:rsidRPr="00B45B90" w:rsidTr="00D3656A">
        <w:trPr>
          <w:trHeight w:val="107"/>
        </w:trPr>
        <w:tc>
          <w:tcPr>
            <w:tcW w:w="1141" w:type="dxa"/>
            <w:gridSpan w:val="2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6721" w:type="dxa"/>
            <w:gridSpan w:val="6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انواع عفونتهای دستگاه ادراری و علایم بالینی آنها 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12498B" w:rsidRPr="007A70D0" w:rsidRDefault="0012498B" w:rsidP="00D3656A">
            <w:pPr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279"/>
        </w:trPr>
        <w:tc>
          <w:tcPr>
            <w:tcW w:w="1141" w:type="dxa"/>
            <w:gridSpan w:val="2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6721" w:type="dxa"/>
            <w:gridSpan w:val="6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باکتر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ها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ب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مار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زا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شا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ع</w:t>
            </w:r>
            <w:r w:rsidRPr="007A70D0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در 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عفونت ادراری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12498B" w:rsidRPr="007A70D0" w:rsidRDefault="0012498B" w:rsidP="00D3656A">
            <w:pPr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6721" w:type="dxa"/>
            <w:gridSpan w:val="6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اصول نمونه گیری و  انجام آزمایش کشت ادرار 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12498B" w:rsidRPr="007A70D0" w:rsidRDefault="0012498B" w:rsidP="00D3656A">
            <w:pPr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2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6721" w:type="dxa"/>
            <w:gridSpan w:val="6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راهنمای تفسیر کشت ادرار 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12498B" w:rsidRPr="007A70D0" w:rsidRDefault="0012498B" w:rsidP="00D3656A">
            <w:pPr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auto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6</w:t>
            </w:r>
          </w:p>
        </w:tc>
        <w:tc>
          <w:tcPr>
            <w:tcW w:w="6721" w:type="dxa"/>
            <w:gridSpan w:val="6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اصول کنترل کیفی مواد مصرفی و ابزار پایه در بخش کشت ادرار 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12498B" w:rsidRPr="007A70D0" w:rsidRDefault="0012498B" w:rsidP="00D3656A">
            <w:pPr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دانشی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2</w:t>
            </w:r>
          </w:p>
        </w:tc>
      </w:tr>
      <w:tr w:rsidR="0012498B" w:rsidRPr="00B45B90" w:rsidTr="00D3656A">
        <w:trPr>
          <w:gridAfter w:val="1"/>
          <w:wAfter w:w="7" w:type="dxa"/>
          <w:trHeight w:val="273"/>
        </w:trPr>
        <w:tc>
          <w:tcPr>
            <w:tcW w:w="10711" w:type="dxa"/>
            <w:gridSpan w:val="12"/>
            <w:shd w:val="clear" w:color="auto" w:fill="D9D9D9" w:themeFill="background1" w:themeFillShade="D9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FFFFFF" w:themeFill="background1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77" w:type="dxa"/>
            <w:gridSpan w:val="11"/>
            <w:shd w:val="clear" w:color="auto" w:fill="auto"/>
            <w:vAlign w:val="center"/>
          </w:tcPr>
          <w:p w:rsidR="0012498B" w:rsidRPr="00D73FC9" w:rsidRDefault="0012498B" w:rsidP="00D3656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D73FC9">
              <w:rPr>
                <w:rFonts w:eastAsia="SimSun" w:cs="B Nazanin" w:hint="cs"/>
                <w:sz w:val="18"/>
                <w:szCs w:val="18"/>
                <w:rtl/>
              </w:rPr>
              <w:t xml:space="preserve">ساختار وعملکرد دستگاه ادراری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>را توضیح دهد.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FFFFFF" w:themeFill="background1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77" w:type="dxa"/>
            <w:gridSpan w:val="11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انواع عفونتهای دستگاه ادراری و علایم بالینی آنها </w:t>
            </w: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 توضیح دهد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FFFFFF" w:themeFill="background1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77" w:type="dxa"/>
            <w:gridSpan w:val="11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7A70D0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>باکتر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ها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ب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مار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زا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شا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ی</w:t>
            </w:r>
            <w:r w:rsidRPr="007A70D0">
              <w:rPr>
                <w:rFonts w:ascii="Calibri" w:eastAsia="Times New Roman" w:hAnsi="Calibri" w:cs="B Mitra" w:hint="eastAsia"/>
                <w:color w:val="000000"/>
                <w:sz w:val="18"/>
                <w:szCs w:val="18"/>
                <w:rtl/>
              </w:rPr>
              <w:t>ع</w:t>
            </w:r>
            <w:r w:rsidRPr="007A70D0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در 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عفونت ادراری</w:t>
            </w: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را توضیح دهد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FFFFFF" w:themeFill="background1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577" w:type="dxa"/>
            <w:gridSpan w:val="11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روش اصولی 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نمونه گیری و  انجام آزمایش کشت ادرار </w:t>
            </w: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را توضیح دهد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FFFFFF" w:themeFill="background1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577" w:type="dxa"/>
            <w:gridSpan w:val="11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نحوه </w:t>
            </w:r>
            <w:r w:rsidRPr="007A70D0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تفسیر کشت ادرار </w:t>
            </w: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 را توضیح دهد.</w:t>
            </w:r>
          </w:p>
        </w:tc>
      </w:tr>
      <w:tr w:rsidR="0012498B" w:rsidRPr="00B45B90" w:rsidTr="00D3656A">
        <w:trPr>
          <w:trHeight w:val="273"/>
        </w:trPr>
        <w:tc>
          <w:tcPr>
            <w:tcW w:w="1141" w:type="dxa"/>
            <w:gridSpan w:val="2"/>
            <w:shd w:val="clear" w:color="auto" w:fill="FFFFFF" w:themeFill="background1"/>
            <w:vAlign w:val="center"/>
          </w:tcPr>
          <w:p w:rsidR="0012498B" w:rsidRPr="00D3656A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3656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577" w:type="dxa"/>
            <w:gridSpan w:val="11"/>
            <w:shd w:val="clear" w:color="auto" w:fill="auto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روش کنترل کیفی ابزار پایه و مواد مصرفی مورد استفاده در آزمایش کشت ادرار را توضیح دهد.</w:t>
            </w:r>
          </w:p>
        </w:tc>
      </w:tr>
      <w:tr w:rsidR="0012498B" w:rsidRPr="00B45B90" w:rsidTr="00D3656A">
        <w:trPr>
          <w:gridBefore w:val="1"/>
          <w:wBefore w:w="10" w:type="dxa"/>
          <w:trHeight w:val="668"/>
        </w:trPr>
        <w:tc>
          <w:tcPr>
            <w:tcW w:w="2143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565" w:type="dxa"/>
            <w:gridSpan w:val="10"/>
            <w:shd w:val="clear" w:color="auto" w:fill="auto"/>
            <w:vAlign w:val="center"/>
          </w:tcPr>
          <w:p w:rsidR="0012498B" w:rsidRPr="007A70D0" w:rsidRDefault="0012498B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2C7BEB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12498B" w:rsidRPr="00B45B90" w:rsidTr="00D3656A">
        <w:trPr>
          <w:gridBefore w:val="1"/>
          <w:wBefore w:w="10" w:type="dxa"/>
          <w:trHeight w:val="1550"/>
        </w:trPr>
        <w:tc>
          <w:tcPr>
            <w:tcW w:w="2143" w:type="dxa"/>
            <w:gridSpan w:val="2"/>
            <w:shd w:val="clear" w:color="auto" w:fill="D9D9D9" w:themeFill="background1" w:themeFillShade="D9"/>
            <w:vAlign w:val="center"/>
          </w:tcPr>
          <w:p w:rsidR="0012498B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52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902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63" w:type="dxa"/>
            <w:gridSpan w:val="2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248" w:type="dxa"/>
            <w:gridSpan w:val="4"/>
            <w:shd w:val="clear" w:color="auto" w:fill="FFFFFF" w:themeFill="background1"/>
            <w:vAlign w:val="center"/>
          </w:tcPr>
          <w:p w:rsidR="0012498B" w:rsidRPr="00133957" w:rsidRDefault="0012498B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12498B" w:rsidRDefault="0012498B" w:rsidP="0012498B">
      <w:pPr>
        <w:bidi/>
        <w:rPr>
          <w:rtl/>
        </w:rPr>
      </w:pPr>
    </w:p>
    <w:p w:rsidR="0012498B" w:rsidRDefault="0012498B" w:rsidP="0012498B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A03BAD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2576" behindDoc="1" locked="0" layoutInCell="1" allowOverlap="1" wp14:anchorId="236E6229" wp14:editId="5CB8863A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0" name="Picture 1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A03BAD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A03BAD" w:rsidRPr="00191AD9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آشنایی با انواع هپاتیت ها با تاکید بر هپاتیت های ویروسی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A03BAD" w:rsidRPr="0004232C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03BAD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A03BAD" w:rsidRPr="00F27613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 w:rsidRPr="00E6626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-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6 ساعت</w:t>
            </w:r>
          </w:p>
        </w:tc>
      </w:tr>
      <w:tr w:rsidR="00A03BAD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</w:p>
        </w:tc>
      </w:tr>
      <w:tr w:rsidR="00A03BAD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03BAD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A03BAD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آزمایشگاه- کارشناس آزمایشگاه</w:t>
            </w:r>
          </w:p>
        </w:tc>
      </w:tr>
      <w:tr w:rsidR="00A03BAD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A03BAD" w:rsidRPr="00E50C24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5F1C0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03BAD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1340E5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03BAD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1340E5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A03BAD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انواع هپاتیت ها بالاخص هپاتیت های ویروسی و روش های تشخیص آزمایشگاهی آنها</w:t>
            </w:r>
          </w:p>
        </w:tc>
      </w:tr>
      <w:tr w:rsidR="00A03BAD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 مفاهیم اولیه و تقسیم بندی انواع هپاتیت 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انواع هپاتیت های ویرال و نحوه انتقال و میزان شیوع آنها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انواع روش های تشخیص آزمایشگاهی هپاتیت 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مبانی کنترل کیفی کیت های تشخیصی هپاتیت های وایرال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03BAD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بتواند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مفاهیم اولیه و تقسیم بندی انواع هپاتیت ها را توضیح دهد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انواع هپاتیت های ویرال و نحوه انتقال و میزان شیوع آنها توضیح دهد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انواع روش های تشخیص آزمایشگاهی هپاتیت ها را بیان کند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مبانی کنترل کیفی کیت های تشخیصی هپاتیت های وایرال را بیان نماید</w:t>
            </w:r>
          </w:p>
        </w:tc>
      </w:tr>
      <w:tr w:rsidR="00A03BAD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علوم آزمایشگاهی/کارشناس ارشد علوم آزمایشگاهی/دکترای تخصصی علوم آزمایشگاهی</w:t>
            </w:r>
          </w:p>
        </w:tc>
      </w:tr>
      <w:tr w:rsidR="00A03BAD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A03BAD" w:rsidRDefault="00A03BAD" w:rsidP="00A03BAD">
      <w:pPr>
        <w:bidi/>
        <w:rPr>
          <w:rtl/>
        </w:rPr>
      </w:pPr>
    </w:p>
    <w:p w:rsidR="00A03BAD" w:rsidRDefault="00A03BAD" w:rsidP="00A03BAD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A03BAD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4624" behindDoc="1" locked="0" layoutInCell="1" allowOverlap="1" wp14:anchorId="6F216E9A" wp14:editId="709D0A25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1" name="Picture 1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A03BAD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A03BAD" w:rsidRPr="00806C69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rtl/>
              </w:rPr>
            </w:pPr>
            <w:r w:rsidRPr="00806C69">
              <w:rPr>
                <w:rFonts w:ascii="Cambria" w:eastAsia="Times New Roman" w:hAnsi="Cambria" w:cs="Cambria" w:hint="cs"/>
                <w:b/>
                <w:bCs/>
                <w:sz w:val="20"/>
                <w:szCs w:val="20"/>
                <w:rtl/>
              </w:rPr>
              <w:t> </w:t>
            </w:r>
            <w:r w:rsidRPr="00806C69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کاربرد مفاهیم آماری در بخش بیوشیمی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A03BAD" w:rsidRPr="0004232C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03BAD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A03BAD" w:rsidRPr="00F27613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E66263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</w:rPr>
              <w:t>4</w:t>
            </w:r>
            <w:r w:rsidRPr="00E6626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-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4 ساعت</w:t>
            </w:r>
          </w:p>
        </w:tc>
      </w:tr>
      <w:tr w:rsidR="00A03BAD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</w:p>
        </w:tc>
      </w:tr>
      <w:tr w:rsidR="00A03BAD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03BAD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A03BAD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آزمایشگاه- کارشناس آزمایشگاه</w:t>
            </w:r>
          </w:p>
        </w:tc>
      </w:tr>
      <w:tr w:rsidR="00A03BAD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A03BAD" w:rsidRPr="00E50C24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5F1C0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03BAD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1340E5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03BAD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1340E5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A03BAD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کاربرد مفاهیم آماری در آزمایشگاه های تشخیص طبی</w:t>
            </w:r>
          </w:p>
        </w:tc>
      </w:tr>
      <w:tr w:rsidR="00A03BAD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 شاخص های مرکزی و پراکندگی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آزمون های آماری پرکاربرد در آزمایشگاه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نحوه کاربرد مباحث آماری در جلوگیری از بروز خطا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نحوه استفاده از آمار در مباحث کنترل کیفی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03BAD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مفهوم شاخص های مرکزی و پراکندگی را درک کند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از آزمون های آماری در آزمایشگاه استفاده نماید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خطاها و نحوه جلوگیری از بروز آنها را با استفاده از علم آمار بشناسد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به مباحث آماری در بخش کنترل کیفی مسلط باشد</w:t>
            </w:r>
          </w:p>
        </w:tc>
      </w:tr>
      <w:tr w:rsidR="00A03BAD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علوم آزمایشگاهی/کارشناس ارشد علوم آزمایشگاهی/دکترای تخصصی علوم آزمایشگاهی</w:t>
            </w:r>
          </w:p>
        </w:tc>
      </w:tr>
      <w:tr w:rsidR="00A03BAD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A03BAD" w:rsidRDefault="00A03BAD" w:rsidP="00A03BAD">
      <w:pPr>
        <w:bidi/>
        <w:rPr>
          <w:rtl/>
        </w:rPr>
      </w:pPr>
    </w:p>
    <w:p w:rsidR="00A03BAD" w:rsidRDefault="00A03BAD" w:rsidP="00A03BAD">
      <w:pPr>
        <w:bidi/>
        <w:rPr>
          <w:rtl/>
        </w:rPr>
      </w:pPr>
    </w:p>
    <w:p w:rsidR="00A03BAD" w:rsidRDefault="00A03BAD" w:rsidP="00A03BAD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A03BAD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6672" behindDoc="1" locked="0" layoutInCell="1" allowOverlap="1" wp14:anchorId="776DE198" wp14:editId="4D7481D6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2" name="Picture 1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A03BAD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A03BAD" w:rsidRPr="00191AD9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روش های </w:t>
            </w:r>
            <w:r w:rsidRPr="00191AD9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نگهداری و سرویس الایزا 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ریدر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A03BAD" w:rsidRPr="0004232C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03BAD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A03BAD" w:rsidRPr="00F27613" w:rsidRDefault="00A03BAD" w:rsidP="00090CC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90CC9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r w:rsidRPr="00E6626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A03BAD" w:rsidRPr="00B45B90" w:rsidRDefault="00A03BAD" w:rsidP="00090CC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090CC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ساعت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4 ساعت</w:t>
            </w:r>
          </w:p>
        </w:tc>
      </w:tr>
      <w:tr w:rsidR="00A03BAD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A03BAD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03BAD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A03BAD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آزمایشگاه- کارشناس آزمایشگاه</w:t>
            </w:r>
          </w:p>
        </w:tc>
      </w:tr>
      <w:tr w:rsidR="00A03BAD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A03BAD" w:rsidRPr="00E50C24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EC56C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5F1C0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EC56C4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="00EC56C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03BAD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1340E5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03BAD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1340E5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A03BAD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و تسلط فراگیران بر روش های نگهداری و سرویس الایزا ریدر</w:t>
            </w:r>
          </w:p>
        </w:tc>
      </w:tr>
      <w:tr w:rsidR="00A03BAD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 اصول اولیه کار با دستگاه الایزا ریدر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تسلط بر روش های نگهداری دستگاه الایزا ریدر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کنترل کیفی الایزا ریدر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استفاده کاربردی از دستگاه الایزا ریدر در انجام آزمایشات هورمونی و ایمنولوزی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03BAD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اصول اولیه کار با دستگاه الایزا ریدر را توضیح دهد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روش های نگهداری و سرویس دستگاه الایزا ریدر را اجرا کند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کنترل کیفی الایزا ریدر را انجام دهد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بصورت کاربردی از دستگاه الایزا ریدر در انجام آزمایشات هورمونی و ایمنولوزی استفاده نماید</w:t>
            </w:r>
          </w:p>
        </w:tc>
      </w:tr>
      <w:tr w:rsidR="00A03BAD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علوم آزمایشگاهی/کارشناس ارشد علوم آزمایشگاهی/دکترای تخصصی علوم آزمایشگاهی</w:t>
            </w:r>
          </w:p>
        </w:tc>
      </w:tr>
      <w:tr w:rsidR="00A03BAD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A03BAD" w:rsidRDefault="00A03BAD" w:rsidP="00A03BAD">
      <w:pPr>
        <w:bidi/>
        <w:rPr>
          <w:rtl/>
        </w:rPr>
      </w:pPr>
    </w:p>
    <w:p w:rsidR="00A03BAD" w:rsidRDefault="00A03BAD" w:rsidP="00A03BAD">
      <w:pPr>
        <w:bidi/>
        <w:rPr>
          <w:rtl/>
        </w:rPr>
      </w:pPr>
    </w:p>
    <w:p w:rsidR="00A03BAD" w:rsidRDefault="00A03BAD" w:rsidP="00A03BAD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A03BAD" w:rsidRPr="00B45B90" w:rsidTr="00D3656A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8720" behindDoc="1" locked="0" layoutInCell="1" allowOverlap="1" wp14:anchorId="5AF4B188" wp14:editId="784B846C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3" name="Picture 1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A03BAD" w:rsidRPr="00B45B90" w:rsidTr="00D3656A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A03BAD" w:rsidRPr="00191AD9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روش های </w:t>
            </w:r>
            <w:r w:rsidRPr="00191AD9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نگهداری و سرویس الایزا واشر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A03BAD" w:rsidRPr="0004232C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03BAD" w:rsidRPr="00B45B90" w:rsidTr="00D3656A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A03BAD" w:rsidRPr="00F27613" w:rsidRDefault="00A03BAD" w:rsidP="00090CC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90CC9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r w:rsidRPr="00E6626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A03BAD" w:rsidRPr="00B45B90" w:rsidRDefault="00A03BAD" w:rsidP="00090CC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090CC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ساعت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4 ساعت</w:t>
            </w:r>
          </w:p>
        </w:tc>
      </w:tr>
      <w:tr w:rsidR="00A03BAD" w:rsidRPr="0019711B" w:rsidTr="00D3656A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03BAD" w:rsidRPr="006441F1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A03BAD" w:rsidRPr="00B45B90" w:rsidTr="00D3656A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03BAD" w:rsidRPr="00B45B90" w:rsidTr="00D3656A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A03BAD" w:rsidRPr="00B45B90" w:rsidTr="00D3656A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آزمایشگاه- کارشناس آزمایشگاه</w:t>
            </w:r>
          </w:p>
        </w:tc>
      </w:tr>
      <w:tr w:rsidR="00A03BAD" w:rsidRPr="00B45B90" w:rsidTr="00D3656A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A03BAD" w:rsidRPr="00E50C24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7722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5F1C0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F7722E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="00F7722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03BAD" w:rsidRPr="00B45B90" w:rsidTr="00D3656A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03BAD" w:rsidRPr="00E2754F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03BAD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1340E5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03BAD" w:rsidRPr="00B45B90" w:rsidTr="00D3656A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03BAD" w:rsidRPr="001340E5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A03BAD" w:rsidRPr="00B45B90" w:rsidTr="00D3656A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و تسلط فراگیران بر روش های نگهداری و سرویس الایزا واشر</w:t>
            </w:r>
          </w:p>
        </w:tc>
      </w:tr>
      <w:tr w:rsidR="00A03BAD" w:rsidRPr="00B45B90" w:rsidTr="00D3656A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A03BAD" w:rsidRPr="00B45B90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 اصول اولیه کار با دستگاه الایزا واشر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تسلط بر روش های نگهداری دستگاه الایزا واشر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کنترل کیفی الایزا واشر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استفاده کاربردی از دستگاه الایزا واشر در انجام آزمایشات هورمونی و ایمنولوزی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03BAD" w:rsidRPr="00B45B90" w:rsidTr="00D3656A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اصول اولیه کار با دستگاه الایزا واشر را توضیح دهد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روش های نگهداری و سرویس دستگاه الایزا واشر را اجرا کند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کنترل کیفی الایزا واشر را انجام دهد</w:t>
            </w:r>
          </w:p>
        </w:tc>
      </w:tr>
      <w:tr w:rsidR="00A03BAD" w:rsidRPr="00B45B90" w:rsidTr="00D3656A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بتواند بصورت کاربردی از دستگاه الایزا واشر در انجام آزمایشات هورمونی و ایمنولوزی استفاده نماید</w:t>
            </w:r>
          </w:p>
        </w:tc>
      </w:tr>
      <w:tr w:rsidR="00A03BAD" w:rsidRPr="00B45B90" w:rsidTr="00D3656A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علوم آزمایشگاهی/کارشناس ارشد علوم آزمایشگاهی/دکترای تخصصی علوم آزمایشگاهی</w:t>
            </w:r>
          </w:p>
        </w:tc>
      </w:tr>
      <w:tr w:rsidR="00A03BAD" w:rsidRPr="00B45B90" w:rsidTr="00D3656A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03BAD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A03BAD" w:rsidRPr="00133957" w:rsidRDefault="00A03BAD" w:rsidP="00D365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A03BAD" w:rsidRDefault="00A03BAD" w:rsidP="00A03BAD">
      <w:pPr>
        <w:bidi/>
        <w:rPr>
          <w:rtl/>
        </w:rPr>
      </w:pPr>
    </w:p>
    <w:p w:rsidR="007C4933" w:rsidRDefault="007C4933" w:rsidP="007C4933">
      <w:pPr>
        <w:bidi/>
        <w:rPr>
          <w:rtl/>
        </w:rPr>
      </w:pPr>
    </w:p>
    <w:p w:rsidR="007C4933" w:rsidRDefault="007C4933" w:rsidP="007C493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7C4933" w:rsidRPr="00B45B90" w:rsidTr="00B20DC9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0768" behindDoc="1" locked="0" layoutInCell="1" allowOverlap="1" wp14:anchorId="1AF7F5F9" wp14:editId="35A4141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4" name="Picture 1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7C4933" w:rsidRPr="00B45B90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7C4933" w:rsidRPr="00B45B90" w:rsidTr="00B20DC9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6441F1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7C4933" w:rsidRPr="00F60748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ایمنی در برابر مخاطرات بیولوژیک آزمایشگاه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7C4933" w:rsidRPr="0004232C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7C4933" w:rsidRPr="00B45B90" w:rsidTr="00B20DC9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6441F1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7C4933" w:rsidRPr="00F2761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4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4 ساعت</w:t>
            </w:r>
          </w:p>
        </w:tc>
      </w:tr>
      <w:tr w:rsidR="007C4933" w:rsidRPr="0019711B" w:rsidTr="00B20DC9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6441F1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24486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24486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7C4933" w:rsidRPr="00B45B90" w:rsidTr="00B20DC9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24486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24486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7C4933" w:rsidRPr="00B45B90" w:rsidTr="00B20DC9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B45B90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7C4933" w:rsidRPr="00B45B90" w:rsidTr="00B20DC9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کارشناس مسئول-کارشناس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ارشد- کارشناس </w:t>
            </w:r>
            <w:r w:rsidRPr="00B0576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-کاردان آزمایشگاه</w:t>
            </w:r>
          </w:p>
        </w:tc>
      </w:tr>
      <w:tr w:rsidR="007C4933" w:rsidRPr="00B45B90" w:rsidTr="00B20DC9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7C4933" w:rsidRPr="00E50C24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B45B90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24486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244860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7C4933" w:rsidRPr="00B45B90" w:rsidTr="00B20DC9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5F1C07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E2754F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5A404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7C4933" w:rsidRPr="00B45B90" w:rsidTr="00B20DC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E2754F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C4933" w:rsidRPr="00B45B90" w:rsidTr="00B20DC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E2754F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C4933" w:rsidRPr="00B45B90" w:rsidTr="00B20DC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1340E5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کتبی</w:t>
            </w:r>
            <w:r w:rsidRPr="005A4041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5A404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 w:rsidRPr="001644E1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1644E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663745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C4933" w:rsidRPr="00B45B90" w:rsidTr="00B20DC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1340E5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7C4933" w:rsidRPr="00B45B90" w:rsidTr="00B20DC9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افزایش آگاهی </w:t>
            </w:r>
            <w:r w:rsidRPr="006877E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فراگیران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در رابطه</w:t>
            </w:r>
            <w:r w:rsidRPr="006877E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با 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>ایمنی در برابر مخاطرات بیولوژیک آزمایشگاه</w:t>
            </w:r>
          </w:p>
        </w:tc>
      </w:tr>
      <w:tr w:rsidR="007C4933" w:rsidRPr="00B45B90" w:rsidTr="00B20DC9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7C4933" w:rsidRPr="00B45B90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روشهای انتقال مخاطرات بیولوژیک درآزمایشگاه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دستورالعمل های ایمنی مواجه کارکنان با مخاطرات بیولوژیک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اقدامات وشیوه گزارش دهی مخاطرات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کلی درمان در موارد تماس با عوامل الوده کننده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C4933" w:rsidRPr="00B45B90" w:rsidTr="00B20DC9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بتواند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 انتقال مخاطرات بیولوژیک درآزمایشگاه توضیح دهد.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بتواند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دستورالعمل های ایمنی مواجه کارکنان با مخاطرات بیولوژیک را بیان کند.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بتواند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اقدامات وشیوه گزارش دهی مخاطرات را شرح دهد.</w:t>
            </w:r>
          </w:p>
        </w:tc>
      </w:tr>
      <w:tr w:rsidR="007C4933" w:rsidRPr="00B45B90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بتواند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کلی درمان در موارد تماس با عوامل الوده کننده را توضیح دهد.</w:t>
            </w:r>
          </w:p>
        </w:tc>
      </w:tr>
      <w:tr w:rsidR="007C4933" w:rsidRPr="00B45B90" w:rsidTr="00B20DC9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7C4933" w:rsidRDefault="007C4933" w:rsidP="00B20D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C7BEB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7C4933" w:rsidRPr="00B45B90" w:rsidTr="00B20DC9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C4933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7C4933" w:rsidRPr="00133957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7C4933" w:rsidRPr="00133957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C4933" w:rsidRPr="00133957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7C4933" w:rsidRPr="00133957" w:rsidRDefault="007C4933" w:rsidP="00B20D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7C4933" w:rsidRDefault="007C4933" w:rsidP="007C4933">
      <w:pPr>
        <w:bidi/>
        <w:rPr>
          <w:rtl/>
        </w:rPr>
      </w:pPr>
    </w:p>
    <w:p w:rsidR="007C4933" w:rsidRDefault="007C4933" w:rsidP="007C4933">
      <w:pPr>
        <w:bidi/>
        <w:rPr>
          <w:rtl/>
        </w:rPr>
      </w:pPr>
    </w:p>
    <w:p w:rsidR="007C4933" w:rsidRDefault="007C4933" w:rsidP="007C493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7C4933" w:rsidRPr="007C4933" w:rsidTr="00B20DC9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7C4933">
              <w:rPr>
                <w:noProof/>
              </w:rPr>
              <w:lastRenderedPageBreak/>
              <w:drawing>
                <wp:anchor distT="0" distB="0" distL="114300" distR="114300" simplePos="0" relativeHeight="251682816" behindDoc="1" locked="0" layoutInCell="1" allowOverlap="1" wp14:anchorId="54DA0902" wp14:editId="4B98736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6" name="Picture 1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7C4933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7C4933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7C4933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7C4933" w:rsidRPr="007C4933" w:rsidTr="00B20DC9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C4933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ایمنی در برابر مخاطرات شیمیایی آزمایشگاه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7C4933" w:rsidRPr="007C4933" w:rsidTr="00B20DC9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C493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مدت تئوری:</w:t>
            </w:r>
            <w:r w:rsidRPr="007C49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C4933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</w:rPr>
              <w:t xml:space="preserve">4 </w:t>
            </w:r>
            <w:r w:rsidRPr="007C4933">
              <w:rPr>
                <w:rFonts w:ascii="Cambria" w:eastAsia="Times New Roman" w:hAnsi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عملی: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دوره:د 4 ساعت</w:t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7C4933" w:rsidRPr="007C4933" w:rsidTr="00B20DC9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7C4933" w:rsidRPr="007C4933" w:rsidTr="00B20DC9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 علوم آزمایشگاهی</w:t>
            </w:r>
          </w:p>
        </w:tc>
      </w:tr>
      <w:tr w:rsidR="007C4933" w:rsidRPr="007C4933" w:rsidTr="00B20DC9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پست سازمانی: </w:t>
            </w:r>
            <w:r w:rsidRPr="007C493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کارشناس مسئول-کارشناس ارشد- کارشناس -کاردان آزمایشگاه</w:t>
            </w:r>
          </w:p>
        </w:tc>
      </w:tr>
      <w:tr w:rsidR="007C4933" w:rsidRPr="007C4933" w:rsidTr="00B20DC9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7C4933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نمایشی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7C493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C4933" w:rsidRPr="007C4933" w:rsidTr="00B20DC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عملی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مشارکت فعال در مباحث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 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ارسال تکلیف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C4933" w:rsidRPr="007C4933" w:rsidTr="00B20DC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7C4933" w:rsidRPr="007C4933" w:rsidTr="00B20DC9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ایمنی در برابر مخاطرات شیمیایی در آزمایشگاه</w:t>
            </w:r>
          </w:p>
        </w:tc>
      </w:tr>
      <w:tr w:rsidR="007C4933" w:rsidRPr="007C4933" w:rsidTr="00B20DC9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 w:rsidRPr="007C4933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اطلاعات ایمنی و خطرات شیمیایی مواد در آزمایشگاه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 ایجاد آسیب توسط عوامل شیمیایی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چگونگی نگهداری مواد شیمیایی در آزمایشگاه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برخورد هنگام ریختن مواد شیمیایی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سوختگی های شیمیایی و اصول درمان آن در آزمایشگاه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کلی در برخورد با مواد شیمیایی خاص در آزمایشگاه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7C4933" w:rsidTr="00B20DC9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اطلاعات ایمنی و خطرات مواد شیمیایی در آزمایشگاه</w:t>
            </w:r>
            <w:r w:rsidRPr="007C493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را توضیح دهد.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 ایجاد آسیب توسط عوامل شیمیایی را توضیح دهد.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چگونگی نگهداری مواد شیمیایی در آزمایشگاه را شرح دهد.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برخورد هنگام ریختن مواد شیمیایی را بیان کند.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بتواند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سوختگی های شیمیایی و اصول درمان آن در آزمایشگاه را توضیح دهد.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اصول کلی در برخورد با مواد شیمیایی خاص در آزمایشگاه را شرح دهد.</w:t>
            </w:r>
          </w:p>
        </w:tc>
      </w:tr>
      <w:tr w:rsidR="007C4933" w:rsidRPr="007C4933" w:rsidTr="00B20DC9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7C4933" w:rsidRPr="007C4933" w:rsidTr="00B20DC9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7C4933" w:rsidRDefault="007C4933" w:rsidP="007C493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124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7C4933" w:rsidRPr="007C4933" w:rsidTr="00B20DC9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7C4933">
              <w:rPr>
                <w:noProof/>
              </w:rPr>
              <w:lastRenderedPageBreak/>
              <w:drawing>
                <wp:anchor distT="0" distB="0" distL="114300" distR="114300" simplePos="0" relativeHeight="251684864" behindDoc="1" locked="0" layoutInCell="1" allowOverlap="1" wp14:anchorId="13F5401E" wp14:editId="42A9761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7" name="Picture 1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7C4933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7C4933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7C4933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7C4933" w:rsidRPr="007C4933" w:rsidTr="00B20DC9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7C4933" w:rsidRPr="007C4933" w:rsidRDefault="007C4933" w:rsidP="00090CC9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C4933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بیماریهای بازپدید و نوپدید (</w:t>
            </w:r>
            <w:r w:rsidR="00090CC9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انفلوان</w:t>
            </w:r>
            <w:r w:rsidRPr="007C4933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زا ، کرونا ، سرخک ، سیاه سرفه ، دیفتری )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7C4933" w:rsidRPr="007C4933" w:rsidTr="00B20DC9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C493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مدت تئوری:</w:t>
            </w:r>
            <w:r w:rsidRPr="007C49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4 </w:t>
            </w:r>
            <w:r w:rsidRPr="007C4933">
              <w:rPr>
                <w:rFonts w:ascii="Cambria" w:eastAsia="Times New Roman" w:hAnsi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عملی: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4 ساعت</w:t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7C4933" w:rsidRPr="007C4933" w:rsidTr="00B20DC9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7C4933" w:rsidRPr="007C4933" w:rsidTr="00B20DC9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شغلی: علوم آزمایشگاهی </w:t>
            </w:r>
          </w:p>
        </w:tc>
      </w:tr>
      <w:tr w:rsidR="007C4933" w:rsidRPr="007C4933" w:rsidTr="00B20DC9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کارشناس مسئول-کارشناس ارشد- کارشناس -کاردان آزمایشگاه</w:t>
            </w:r>
          </w:p>
        </w:tc>
      </w:tr>
      <w:tr w:rsidR="007C4933" w:rsidRPr="007C4933" w:rsidTr="00B20DC9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7C4933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نمایشی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7C493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C4933" w:rsidRPr="007C4933" w:rsidTr="00B20DC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عملی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مشارکت فعال در مباحث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   ارسال تکلیف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C4933" w:rsidRPr="007C4933" w:rsidTr="00B20DC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7C4933" w:rsidRPr="007C4933" w:rsidTr="00B20DC9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7C4933" w:rsidRPr="007C4933" w:rsidRDefault="007C4933" w:rsidP="00090CC9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افزایش آگاهی فراگیران در رابطه با</w:t>
            </w:r>
            <w:r w:rsidRPr="007C49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C4933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بیماریهای بازپدید و نوپدید (</w:t>
            </w:r>
            <w:r w:rsidR="00090CC9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انفلوانزا</w:t>
            </w:r>
            <w:r w:rsidRPr="007C4933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 ، کرونا ، سرخک ، سیاه سرفه ، دیفتری )</w:t>
            </w:r>
          </w:p>
        </w:tc>
      </w:tr>
      <w:tr w:rsidR="007C4933" w:rsidRPr="007C4933" w:rsidTr="00B20DC9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7C4933" w:rsidRPr="007C4933" w:rsidTr="00B20DC9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780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 w:rsidRPr="007C4933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C4933" w:rsidRPr="007C4933" w:rsidTr="00B20DC9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780" w:type="dxa"/>
            <w:gridSpan w:val="6"/>
            <w:shd w:val="clear" w:color="auto" w:fill="auto"/>
            <w:vAlign w:val="center"/>
          </w:tcPr>
          <w:p w:rsidR="007C4933" w:rsidRPr="007C4933" w:rsidRDefault="007C4933" w:rsidP="00090C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اپیدمیولوژی ، علائم بالینی و روش تشخیص سندرم های حاد تنفسی (کرونا</w:t>
            </w:r>
            <w:r w:rsidRPr="007C493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</w:t>
            </w:r>
            <w:r w:rsidR="00090C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انفلوانزا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7C4933" w:rsidRPr="007C4933" w:rsidRDefault="007C4933" w:rsidP="007C4933">
            <w:pPr>
              <w:jc w:val="center"/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7C4933" w:rsidTr="00B20DC9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780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اپیدمیولوژی ، علائم بالینی و روش تشخیص بیماری سرخک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7C4933" w:rsidRPr="007C4933" w:rsidRDefault="007C4933" w:rsidP="007C4933">
            <w:pPr>
              <w:jc w:val="center"/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7C4933" w:rsidTr="00B20DC9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780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اپیدمیولوژی ، علائم بالینی و روش تشخیص بیماری سیاه سرفه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7C4933" w:rsidRPr="007C4933" w:rsidRDefault="007C4933" w:rsidP="007C4933">
            <w:pPr>
              <w:jc w:val="center"/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7C4933" w:rsidTr="00B20DC9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780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اپیدمیولوژی ، علائم بالینی و روش تشخیص بیماری دیفتری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7C4933" w:rsidRPr="007C4933" w:rsidRDefault="007C4933" w:rsidP="007C4933">
            <w:pPr>
              <w:jc w:val="center"/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7C4933" w:rsidTr="00B20DC9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C4933" w:rsidRPr="007C4933" w:rsidTr="00B20DC9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490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090C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اپیدمیولوژی ، علائم بالینی و روش تشخیص سندرم های حاد تنفسی (کرونا</w:t>
            </w:r>
            <w:r w:rsidRPr="007C493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</w:t>
            </w:r>
            <w:r w:rsidR="00090C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انفلوانزا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)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بیان کند.</w:t>
            </w:r>
          </w:p>
        </w:tc>
      </w:tr>
      <w:tr w:rsidR="007C4933" w:rsidRPr="007C4933" w:rsidTr="00B20DC9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490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اپیدمیولوژی ، علائم بالینی و روش تشخیص بیماری سرخک تفسیر کند.</w:t>
            </w:r>
          </w:p>
        </w:tc>
      </w:tr>
      <w:tr w:rsidR="007C4933" w:rsidRPr="007C4933" w:rsidTr="00B20DC9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490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اپیدمیولوژی ، علائم بالینی و روش تشخیص بیماری سیاه سرفه را توضیح دهد.</w:t>
            </w:r>
          </w:p>
        </w:tc>
      </w:tr>
      <w:tr w:rsidR="007C4933" w:rsidRPr="007C4933" w:rsidTr="00B20DC9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490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بتواند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اپیدمیولوژی ، علائم بالینی و روش تشخیص بیماری دیفتری را شرح دهد.</w:t>
            </w:r>
          </w:p>
        </w:tc>
      </w:tr>
      <w:tr w:rsidR="007C4933" w:rsidRPr="007C4933" w:rsidTr="00B20DC9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7C4933" w:rsidRPr="007C4933" w:rsidTr="00B20DC9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7C4933" w:rsidRDefault="007C4933" w:rsidP="007C4933">
      <w:pPr>
        <w:bidi/>
        <w:rPr>
          <w:rtl/>
        </w:rPr>
      </w:pPr>
    </w:p>
    <w:p w:rsidR="007C4933" w:rsidRDefault="007C4933" w:rsidP="007C493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7C4933" w:rsidRPr="007C4933" w:rsidTr="00B20DC9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7C4933">
              <w:rPr>
                <w:noProof/>
              </w:rPr>
              <w:lastRenderedPageBreak/>
              <w:drawing>
                <wp:anchor distT="0" distB="0" distL="114300" distR="114300" simplePos="0" relativeHeight="251686912" behindDoc="1" locked="0" layoutInCell="1" allowOverlap="1" wp14:anchorId="56E24D03" wp14:editId="42B15DE8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8" name="Picture 1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7C4933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7C4933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7C4933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55423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7C4933" w:rsidRPr="007C4933" w:rsidTr="00B20DC9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C4933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مدیریت انواع پسماندهای آزمایشگاهی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7C4933" w:rsidRPr="007C4933" w:rsidTr="00B20DC9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مدت تئوری:</w:t>
            </w:r>
            <w:r w:rsidRPr="007C49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4 </w:t>
            </w:r>
            <w:r w:rsidRPr="007C4933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 w:rsidRPr="007C49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عملی: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4 ساعت</w:t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7C4933" w:rsidRPr="007C4933" w:rsidTr="00B20DC9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7C4933" w:rsidRPr="007C4933" w:rsidTr="00B20DC9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 علوم آزمایشگاهی</w:t>
            </w:r>
          </w:p>
        </w:tc>
      </w:tr>
      <w:tr w:rsidR="007C4933" w:rsidRPr="007C4933" w:rsidTr="00B20DC9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پست سازمانی: </w:t>
            </w:r>
            <w:r w:rsidRPr="007C493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کارشناس مسئول-کارشناس ارشد- کارشناس -کاردان آزمایشگاه</w:t>
            </w:r>
          </w:p>
        </w:tc>
      </w:tr>
      <w:tr w:rsidR="007C4933" w:rsidRPr="007C4933" w:rsidTr="00B20DC9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7C4933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7C4933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نمایشی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7C493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C4933" w:rsidRPr="007C4933" w:rsidTr="00B20DC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7C4933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C4933" w:rsidRPr="007C4933" w:rsidTr="00B20DC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عملی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مشارکت فعال در مباحث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   ارسال تکلیف </w:t>
            </w:r>
            <w:r w:rsidRPr="007C493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C4933" w:rsidRPr="007C4933" w:rsidTr="00B20DC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7C4933" w:rsidRPr="007C4933" w:rsidTr="00B20DC9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مدیریت انواع پسماندهای آزمایشگاهی </w:t>
            </w:r>
          </w:p>
        </w:tc>
      </w:tr>
      <w:tr w:rsidR="007C4933" w:rsidRPr="007C4933" w:rsidTr="00B20DC9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 w:rsidRPr="007C4933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تعاریف پایه در مدیریت پسماندهای آزمایشگاهی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ارکان تشکیلات مدیریت پسماندها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پسماندهای آزمایشگاهی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مدیریت در انواع پسماندها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مستندات برنامه مدیریت پسماند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7C4933" w:rsidRPr="007C4933" w:rsidTr="00B20DC9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اصول پایه در مدیریت پسماند را توضیح دهد.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 باید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ارکان تشکیلات مدیریت پسماندها را توضیح دهید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پسماندهای آزمایشگاهی را نام برده و توضیح دهد.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 باید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بتواند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مدیریت در انواع پسماندهای آزمایشگاه را بیان کند.</w:t>
            </w:r>
          </w:p>
        </w:tc>
      </w:tr>
      <w:tr w:rsidR="007C4933" w:rsidRPr="007C4933" w:rsidTr="00B20DC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 باید </w:t>
            </w:r>
            <w:r w:rsidR="00C74C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بتواند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مستندات برنامه مدیریت پسماند را توضیح دهد.</w:t>
            </w:r>
          </w:p>
        </w:tc>
      </w:tr>
      <w:tr w:rsidR="007C4933" w:rsidRPr="007C4933" w:rsidTr="00B20DC9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7C4933" w:rsidRPr="007C4933" w:rsidTr="00B20DC9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7C4933" w:rsidRPr="007C4933" w:rsidRDefault="007C4933" w:rsidP="007C493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7C4933" w:rsidRDefault="007C4933" w:rsidP="007C4933">
      <w:pPr>
        <w:bidi/>
        <w:rPr>
          <w:rtl/>
        </w:rPr>
      </w:pPr>
    </w:p>
    <w:p w:rsidR="00E76D2A" w:rsidRDefault="00E76D2A" w:rsidP="00E76D2A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3D3E28" w:rsidRPr="00B45B90" w:rsidTr="003D3E28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8960" behindDoc="1" locked="0" layoutInCell="1" allowOverlap="1" wp14:anchorId="10AD4419" wp14:editId="621A244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5" name="Picture 1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3D3E28" w:rsidRPr="00B45B90" w:rsidRDefault="003D3E28" w:rsidP="003D6EA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3D6EAC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3D3E28" w:rsidRPr="00B45B90" w:rsidTr="003D3E28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3D3E28" w:rsidRPr="006441F1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3D3E28" w:rsidRPr="0004232C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cs="B Nazanin" w:hint="cs"/>
                <w:sz w:val="20"/>
                <w:szCs w:val="20"/>
                <w:rtl/>
              </w:rPr>
              <w:t>سیلندرها و کریستالهای ادراری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3D3E28" w:rsidRPr="0004232C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3D3E28" w:rsidRPr="00B45B90" w:rsidTr="003D3E28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3D3E28" w:rsidRPr="006441F1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3D3E28" w:rsidRPr="00F27613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0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6</w:t>
            </w:r>
          </w:p>
        </w:tc>
      </w:tr>
      <w:tr w:rsidR="003D3E28" w:rsidRPr="0019711B" w:rsidTr="003D3E28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3D3E28" w:rsidRPr="006441F1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3D3E28" w:rsidRPr="00B45B90" w:rsidTr="003D3E28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D3E28" w:rsidRPr="00B45B90" w:rsidTr="003D3E28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3D3E28" w:rsidRPr="00B45B90" w:rsidTr="003D3E28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کارشناس- کارشناس ارشد - دکترا</w:t>
            </w:r>
          </w:p>
        </w:tc>
      </w:tr>
      <w:tr w:rsidR="003D3E28" w:rsidRPr="00B45B90" w:rsidTr="003D3E28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3D3E28" w:rsidRPr="00E50C24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D3E28" w:rsidRPr="00B45B90" w:rsidTr="003D3E28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D3E28" w:rsidRPr="005F1C0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D3E28" w:rsidRPr="00E2754F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D3E28" w:rsidRPr="00B45B90" w:rsidTr="003D3E2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D3E28" w:rsidRPr="00E2754F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D3E28" w:rsidRPr="00B45B90" w:rsidTr="003D3E2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D3E28" w:rsidRPr="00E2754F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D3E28" w:rsidRPr="00B45B90" w:rsidTr="003D3E2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3D3E28" w:rsidRPr="001340E5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3D3E28" w:rsidRPr="00B45B90" w:rsidTr="003D3E2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3D3E28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3D3E28" w:rsidRPr="001340E5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3D3E28" w:rsidRPr="00B45B90" w:rsidTr="003D3E28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انواع کریستالها و سیلندرهای ادراری و روشهای تشخیص و افتراق از یکدیگر</w:t>
            </w:r>
          </w:p>
        </w:tc>
      </w:tr>
      <w:tr w:rsidR="003D3E28" w:rsidRPr="00B45B90" w:rsidTr="003D3E28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مروری بر ساختار آناتومیکال و بافت شناسی کلیه و مجاری ادراری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نحوه تشکیل سیلندرها و کریستالهای ادراری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D3E28" w:rsidRPr="005D04A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کریستالها و سیلندرهای فیزیولوژیک و پاتولوژیک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D3E28" w:rsidRPr="005D04A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تشخیص افتراقی میکروسکوپی انواع سیلندرها و کریستالهای ادراری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D3E28" w:rsidRPr="005D04A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D3E28" w:rsidRPr="00B45B90" w:rsidTr="003D3E28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ساختار عمومی و بافت شناسی دستگاه ادراری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نحوه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تشکیل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سیلندرها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کریستالهای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ادراری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کریستالها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سیلندرهای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فیزیولوژیک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پاتولوژیک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D3E28" w:rsidRDefault="003D3E28" w:rsidP="007750A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</w:t>
            </w:r>
            <w:r w:rsidR="007750A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 روش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افتراقی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میکروسکوپی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سیلندرها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کریستالهای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ادراری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</w:t>
            </w:r>
            <w:r w:rsidR="007750A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بیان نماید.</w:t>
            </w:r>
          </w:p>
        </w:tc>
      </w:tr>
      <w:tr w:rsidR="003D3E28" w:rsidRPr="00B45B90" w:rsidTr="003D3E28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D3E28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 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3D3E28" w:rsidRPr="00B45B90" w:rsidTr="003D3E28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D3E28" w:rsidRPr="0013395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D3E28" w:rsidRPr="0013395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D3E28" w:rsidRPr="0013395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D3E28" w:rsidRPr="0013395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76D2A" w:rsidRDefault="00E76D2A" w:rsidP="00E76D2A">
      <w:pPr>
        <w:bidi/>
        <w:rPr>
          <w:rtl/>
        </w:rPr>
      </w:pPr>
    </w:p>
    <w:p w:rsidR="003D3E28" w:rsidRDefault="003D3E28" w:rsidP="003D3E28">
      <w:pPr>
        <w:bidi/>
        <w:rPr>
          <w:rtl/>
        </w:rPr>
      </w:pPr>
    </w:p>
    <w:p w:rsidR="003D3E28" w:rsidRDefault="003D3E28" w:rsidP="003D3E28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3D3E28" w:rsidRPr="00B45B90" w:rsidTr="003D3E28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1008" behindDoc="1" locked="0" layoutInCell="1" allowOverlap="1" wp14:anchorId="458F61FA" wp14:editId="28AE8126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9" name="Picture 1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3D3E28" w:rsidRPr="00B45B90" w:rsidRDefault="003D3E28" w:rsidP="003D6EA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3D6EAC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3D3E28" w:rsidRPr="00B45B90" w:rsidTr="003D3E28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3D3E28" w:rsidRPr="006441F1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3D3E28" w:rsidRPr="0004232C" w:rsidRDefault="009D2105" w:rsidP="009D210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هماچوری،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هموگلوبینوری،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پیوری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سلولهای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اپیتلیوم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ادراری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3D3E28" w:rsidRPr="0004232C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3D3E28" w:rsidRPr="00B45B90" w:rsidTr="003D3E28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3D3E28" w:rsidRPr="006441F1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3D3E28" w:rsidRPr="00F27613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0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6</w:t>
            </w:r>
          </w:p>
        </w:tc>
      </w:tr>
      <w:tr w:rsidR="003D3E28" w:rsidRPr="0019711B" w:rsidTr="003D3E28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3D3E28" w:rsidRPr="006441F1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3D3E28" w:rsidRPr="00B45B90" w:rsidRDefault="003D3E28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9D2105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="009D210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9D210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9D2105"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="009D2105"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D210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3D3E28" w:rsidRPr="00B45B90" w:rsidRDefault="003D3E28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9D2105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D2105"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="009D2105"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9D2105"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="009D2105"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D2105"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9D210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9D2105">
              <w:rPr>
                <w:rFonts w:ascii="Calibri" w:eastAsia="Times New Roman" w:hAnsi="Calibri" w:cs="B Mitra" w:hint="cs"/>
                <w:color w:val="000000"/>
                <w:rtl/>
              </w:rPr>
              <w:t xml:space="preserve">   </w:t>
            </w:r>
          </w:p>
        </w:tc>
      </w:tr>
      <w:tr w:rsidR="003D3E28" w:rsidRPr="00B45B90" w:rsidTr="003D3E28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D3E28" w:rsidRPr="00B45B90" w:rsidTr="003D3E28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3D3E28" w:rsidRPr="00B45B90" w:rsidTr="003D3E28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کارشناس- کارشناس ارشد - دکترا</w:t>
            </w:r>
          </w:p>
        </w:tc>
      </w:tr>
      <w:tr w:rsidR="003D3E28" w:rsidRPr="00B45B90" w:rsidTr="003D3E28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3D3E28" w:rsidRPr="00E50C24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3D3E28" w:rsidRPr="00B45B90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D3E28" w:rsidRPr="00B45B90" w:rsidTr="003D3E28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D3E28" w:rsidRPr="005F1C0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D3E28" w:rsidRPr="00E2754F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D3E28" w:rsidRPr="00B45B90" w:rsidTr="003D3E2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D3E28" w:rsidRPr="00E2754F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D3E28" w:rsidRPr="00B45B90" w:rsidTr="003D3E2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D3E28" w:rsidRPr="00E2754F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D3E28" w:rsidRPr="00B45B90" w:rsidTr="003D3E2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3D3E28" w:rsidRPr="001340E5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3D3E28" w:rsidRPr="00B45B90" w:rsidTr="003D3E2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3D3E28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3D3E28" w:rsidRPr="001340E5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3D3E28" w:rsidRPr="00B45B90" w:rsidTr="003D3E28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D3E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هماچوری،</w:t>
            </w:r>
            <w:r w:rsidRPr="003D3E2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3E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هموگلوبینوری،</w:t>
            </w:r>
            <w:r w:rsidRPr="003D3E2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3E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پیوری</w:t>
            </w:r>
            <w:r w:rsidRPr="003D3E2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3E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3D3E2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3E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 w:rsidRPr="003D3E2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3E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3D3E2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3E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سلولهای</w:t>
            </w:r>
            <w:r w:rsidRPr="003D3E2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3E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اپیتلیوم</w:t>
            </w:r>
            <w:r w:rsidRPr="003D3E2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3E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ادراری</w:t>
            </w:r>
          </w:p>
        </w:tc>
      </w:tr>
      <w:tr w:rsidR="003D3E28" w:rsidRPr="00B45B90" w:rsidTr="003D3E28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D3E28" w:rsidRPr="00B45B90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166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مروری بر ساختار </w:t>
            </w:r>
            <w:r w:rsidR="003166B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تشریحی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کلیه و </w:t>
            </w:r>
            <w:r w:rsidR="003166B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دستگاه ادراری تناسلی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166B5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علل و چگونگی ورود سلولهای خونی و سلولهای اپیتلیال به داخل ادرار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D3E28" w:rsidRPr="005D04A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166B5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 و شرایط فیزیولوژیک مختلف در ایجاد هماچوری و پیوری و افزایش اپیتلیومها در ادرار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D3E28" w:rsidRPr="005D04A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166B5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5/1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166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تشخیص افتراقی میکروسکوپی </w:t>
            </w:r>
            <w:r w:rsidR="003166B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 ماکروسکوپی هماچوری، پیوری، هموگوبینوری و انواع سلولهای اپی تلیوم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D3E28" w:rsidRPr="005D04A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166B5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5/2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D3E28" w:rsidRPr="00B45B90" w:rsidTr="003D3E28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D3E28" w:rsidRDefault="003D3E28" w:rsidP="00733A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33A3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آناتومی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بافت شناسی </w:t>
            </w:r>
            <w:r w:rsidR="00733A3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کلیه و مجاری ادراری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D3E28" w:rsidRDefault="003D3E28" w:rsidP="00733A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نحوه </w:t>
            </w:r>
            <w:r w:rsidR="00733A3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 علل ورود سلولهای خونی و پوششی را به داخل ادرار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D3E28" w:rsidRDefault="003D3E28" w:rsidP="00733A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33A3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سلولهای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فیزیولوژیک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پاتولوژیک</w:t>
            </w:r>
            <w:r w:rsidR="00733A3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ادرار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33A3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3D3E28" w:rsidRPr="00B45B90" w:rsidTr="003D3E2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D3E28" w:rsidRDefault="003D3E28" w:rsidP="007750A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</w:t>
            </w:r>
            <w:r w:rsidR="007750A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بتواند روش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B1B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افتراقی</w:t>
            </w:r>
            <w:r w:rsidRPr="00AB1B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33A3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هماچوری از هموگلوبینوری و انواع سلولهای اپی تلیوم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</w:t>
            </w:r>
            <w:r w:rsidR="007750A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بیان کند.</w:t>
            </w:r>
          </w:p>
        </w:tc>
      </w:tr>
      <w:tr w:rsidR="003D3E28" w:rsidRPr="00B45B90" w:rsidTr="003D3E28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D3E28" w:rsidRDefault="003D3E28" w:rsidP="003D3E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 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3D3E28" w:rsidRPr="00B45B90" w:rsidTr="003D3E28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D3E28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D3E28" w:rsidRPr="0013395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D3E28" w:rsidRPr="0013395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D3E28" w:rsidRPr="0013395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D3E28" w:rsidRPr="00133957" w:rsidRDefault="003D3E28" w:rsidP="003D3E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3D3E28" w:rsidRDefault="003D3E28" w:rsidP="003D3E28">
      <w:pPr>
        <w:bidi/>
        <w:rPr>
          <w:rtl/>
        </w:rPr>
      </w:pPr>
    </w:p>
    <w:p w:rsidR="009D2105" w:rsidRDefault="009D2105" w:rsidP="009D2105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9D2105" w:rsidRPr="00B45B90" w:rsidTr="00942A99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3056" behindDoc="1" locked="0" layoutInCell="1" allowOverlap="1" wp14:anchorId="769067DC" wp14:editId="1CED5F3B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0" name="Picture 2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D2105" w:rsidRPr="00B45B90" w:rsidRDefault="009D2105" w:rsidP="003D6EA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3D6EAC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9D2105" w:rsidRPr="00B45B90" w:rsidTr="00942A99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D2105" w:rsidRPr="006441F1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C64911" w:rsidRDefault="00C64911" w:rsidP="00C64911">
            <w:pPr>
              <w:spacing w:after="0" w:line="240" w:lineRule="auto"/>
              <w:jc w:val="right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فرآیندا</w:t>
            </w:r>
            <w:r w:rsidRPr="00C2640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رزیابی کیفیت در آزمایشگاههای بهداشتی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قبل</w:t>
            </w:r>
            <w:bookmarkStart w:id="0" w:name="_GoBack"/>
            <w:bookmarkEnd w:id="0"/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از آزمایش</w:t>
            </w:r>
          </w:p>
          <w:p w:rsidR="009D2105" w:rsidRPr="0004232C" w:rsidRDefault="009D2105" w:rsidP="00A24E1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9D2105" w:rsidRPr="0004232C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D2105" w:rsidRPr="00B45B90" w:rsidTr="00942A99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D2105" w:rsidRPr="006441F1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9D2105" w:rsidRPr="00F27613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0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 6</w:t>
            </w:r>
          </w:p>
        </w:tc>
      </w:tr>
      <w:tr w:rsidR="009D2105" w:rsidRPr="0019711B" w:rsidTr="00942A99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D2105" w:rsidRPr="006441F1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9D2105" w:rsidRPr="00B45B90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D2105" w:rsidRPr="00B45B90" w:rsidTr="00942A99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D2105" w:rsidRPr="00B45B90" w:rsidTr="00942A99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9D2105" w:rsidRPr="00B45B90" w:rsidTr="00942A99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کارشناس- کارشناس ارشد - دکترا</w:t>
            </w:r>
          </w:p>
        </w:tc>
      </w:tr>
      <w:tr w:rsidR="009D2105" w:rsidRPr="00B45B90" w:rsidTr="00942A99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D2105" w:rsidRPr="00E50C24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D2105" w:rsidRPr="00B45B90" w:rsidTr="00942A99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D2105" w:rsidRPr="005F1C0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D2105" w:rsidRPr="00E2754F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D2105" w:rsidRPr="00B45B90" w:rsidTr="00942A9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D2105" w:rsidRPr="00E2754F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D2105" w:rsidRPr="00B45B90" w:rsidTr="00942A9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D2105" w:rsidRPr="00E2754F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D2105" w:rsidRPr="00B45B90" w:rsidTr="00942A9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D2105" w:rsidRPr="001340E5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D2105" w:rsidRPr="00B45B90" w:rsidTr="00942A9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D2105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D2105" w:rsidRPr="001340E5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D2105" w:rsidRPr="00B45B90" w:rsidTr="00942A99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9D2105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استانداردهای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چک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لیست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سیستم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کیفیت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آزمایشگاههای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بهداشتی</w:t>
            </w:r>
            <w:r w:rsidR="0051371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(1)</w:t>
            </w:r>
          </w:p>
        </w:tc>
      </w:tr>
      <w:tr w:rsidR="009D2105" w:rsidRPr="00B45B90" w:rsidTr="00942A99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الزامات و استانداردهای چک لیست در قبال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کارکنان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آزمايشگاه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الزامات و استانداردهای چک لیست در قبال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تجهيزات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آزمايشگاه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D2105" w:rsidRPr="005D04A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5/1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الزامات و استانداردهای چک لیست در قبال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فضا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تاسيسات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آزمايشگاه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D2105" w:rsidRPr="005D04A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5/1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الزامات و استانداردهای چک لیست در قبال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فرآيند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قبل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انجام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آزمايش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D2105" w:rsidRPr="005D04A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D2105" w:rsidRPr="00B45B90" w:rsidTr="00942A99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D2105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مصادیق استاندارد 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چک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لیست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ارزیابی کیفیت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قبال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کارکنان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D2105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9D2105" w:rsidRPr="009D2105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مصادیق استاندارد  چک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لیست ارزیابی کیفیت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قبال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تجهيزات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آزمايشگاه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D2105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9D2105" w:rsidRPr="009D2105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مصادیق استاندارد  چک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لیست ارزیابی کیفیت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قبال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فضا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تاسيسات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آزمايشگاه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D2105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9D2105" w:rsidRPr="009D2105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مصادیق استاندارد  چک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لیست ارزیابی کیفیت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قبال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فرآيند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قبل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انجام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آزمايش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9D2105" w:rsidRPr="00B45B90" w:rsidTr="00942A99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D2105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 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9D2105" w:rsidRPr="00B45B90" w:rsidTr="00942A99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9D2105" w:rsidRPr="0013395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9D2105" w:rsidRPr="0013395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D2105" w:rsidRPr="0013395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9D2105" w:rsidRPr="0013395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D2105" w:rsidRDefault="009D2105" w:rsidP="009D2105">
      <w:pPr>
        <w:bidi/>
        <w:rPr>
          <w:rtl/>
        </w:rPr>
      </w:pPr>
    </w:p>
    <w:p w:rsidR="009D2105" w:rsidRDefault="009D2105" w:rsidP="009D2105">
      <w:pPr>
        <w:bidi/>
        <w:rPr>
          <w:rtl/>
        </w:rPr>
      </w:pPr>
    </w:p>
    <w:p w:rsidR="009D2105" w:rsidRDefault="009D2105" w:rsidP="009D2105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9D2105" w:rsidRPr="00B45B90" w:rsidTr="00942A99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1" locked="0" layoutInCell="1" allowOverlap="1" wp14:anchorId="55DC227C" wp14:editId="7923D8B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1" name="Picture 2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D2105" w:rsidRPr="00B45B90" w:rsidRDefault="009D2105" w:rsidP="003D6EA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3D6EAC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9D2105" w:rsidRPr="00B45B90" w:rsidTr="00942A99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D2105" w:rsidRPr="006441F1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9D2105" w:rsidRPr="0004232C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9D2105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مروری</w:t>
            </w:r>
            <w:r w:rsidRPr="009D2105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9D2105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بر</w:t>
            </w:r>
            <w:r w:rsidRPr="009D2105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9D2105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اختلالات</w:t>
            </w:r>
            <w:r w:rsidRPr="009D2105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9D2105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گلبولهای</w:t>
            </w:r>
            <w:r w:rsidRPr="009D2105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9D2105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سفید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9D2105" w:rsidRPr="0004232C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D2105" w:rsidRPr="00B45B90" w:rsidTr="00942A99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D2105" w:rsidRPr="006441F1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9D2105" w:rsidRPr="00F27613" w:rsidRDefault="009D2105" w:rsidP="0051371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13715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0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9D2105" w:rsidRPr="00B45B90" w:rsidRDefault="009D2105" w:rsidP="0051371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 </w:t>
            </w:r>
            <w:r w:rsidR="0051371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9D2105" w:rsidRPr="0019711B" w:rsidTr="00942A99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D2105" w:rsidRPr="006441F1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9D2105" w:rsidRPr="00B45B90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9D2105" w:rsidRPr="00B45B90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9D2105" w:rsidRPr="00B45B90" w:rsidTr="00942A99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D2105" w:rsidRPr="00B45B90" w:rsidTr="00942A99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علوم آزمایشگاهی</w:t>
            </w:r>
          </w:p>
        </w:tc>
      </w:tr>
      <w:tr w:rsidR="009D2105" w:rsidRPr="00B45B90" w:rsidTr="00942A99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کارشناس- کارشناس ارشد - دکترا</w:t>
            </w:r>
          </w:p>
        </w:tc>
      </w:tr>
      <w:tr w:rsidR="009D2105" w:rsidRPr="00B45B90" w:rsidTr="00942A99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D2105" w:rsidRPr="00E50C24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D2105" w:rsidRPr="00B45B90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D2105" w:rsidRPr="00B45B90" w:rsidTr="00942A99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D2105" w:rsidRPr="005F1C0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D2105" w:rsidRPr="00E2754F" w:rsidRDefault="009D2105" w:rsidP="009D210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D2105" w:rsidRPr="00B45B90" w:rsidTr="00942A9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D2105" w:rsidRPr="00E2754F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D2105" w:rsidRPr="00B45B90" w:rsidTr="00942A99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D2105" w:rsidRPr="00E2754F" w:rsidRDefault="009D2105" w:rsidP="007750A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7750A7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D2105" w:rsidRPr="00B45B90" w:rsidTr="00942A9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D2105" w:rsidRPr="001340E5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7C493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7C49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7C49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D2105" w:rsidRPr="00B45B90" w:rsidTr="00942A99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D2105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D2105" w:rsidRPr="001340E5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D2105" w:rsidRPr="00B45B90" w:rsidTr="00942A99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9D2105" w:rsidRDefault="009D2105" w:rsidP="009D210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اختلالات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گلبولهای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سفید</w:t>
            </w:r>
          </w:p>
        </w:tc>
      </w:tr>
      <w:tr w:rsidR="009D2105" w:rsidRPr="00B45B90" w:rsidTr="00942A99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9D2105" w:rsidRPr="00B45B90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 ساخت گلبولهای سفید در مغز استخوان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گلبولهای سفید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D2105" w:rsidRPr="005D04A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5/0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اختلالات مربوط به لوکوسیتها (سرطان، دیس پلازی و ...)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D2105" w:rsidRPr="005D04A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5/1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 تشخیص انواع اختلالات لوکوسیتی براساس مورفولوژی گلبولهای سفید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D2105" w:rsidRPr="005D04A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1F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5/1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D2105" w:rsidRPr="00B45B90" w:rsidTr="00942A99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ساخت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گلبولهای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سفید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مغز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استخوان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9D2105" w:rsidRPr="009D2105" w:rsidRDefault="009D2105" w:rsidP="009D210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گلبولهای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سفید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تشریح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9D2105" w:rsidRP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اختلالات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مربوط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لوکوسیتها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(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سرطان،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دیس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پلازی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...)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A78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 w:rsidRPr="00CA785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9D2105" w:rsidRPr="00B45B90" w:rsidTr="00942A99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9D2105" w:rsidRPr="009D2105" w:rsidRDefault="009D2105" w:rsidP="007750A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باید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003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بتواند</w:t>
            </w:r>
            <w:r w:rsidR="007750A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روش تشخیص</w:t>
            </w:r>
            <w:r w:rsidRPr="00B003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اختلالات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لوکوسیتی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براساس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مورفولوژی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گلبولهای</w:t>
            </w:r>
            <w:r w:rsidRPr="009D210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210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سفید </w:t>
            </w:r>
            <w:r w:rsidR="007750A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بیان نماید.</w:t>
            </w:r>
          </w:p>
        </w:tc>
      </w:tr>
      <w:tr w:rsidR="009D2105" w:rsidRPr="00B45B90" w:rsidTr="00942A99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D2105" w:rsidRDefault="009D2105" w:rsidP="00942A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 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C4933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کارشناس علوم آزمایشگاهی/ کارشناس ارشد علوم آزمایشگاهی/ دکترای تخصصی علوم آزمایشگاهی</w:t>
            </w:r>
          </w:p>
        </w:tc>
      </w:tr>
      <w:tr w:rsidR="009D2105" w:rsidRPr="00B45B90" w:rsidTr="00942A99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D2105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9D2105" w:rsidRPr="0013395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9D2105" w:rsidRPr="0013395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D2105" w:rsidRPr="0013395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9D2105" w:rsidRPr="00133957" w:rsidRDefault="009D2105" w:rsidP="00942A9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D2105" w:rsidRDefault="009D2105" w:rsidP="009D2105">
      <w:pPr>
        <w:bidi/>
        <w:rPr>
          <w:rtl/>
        </w:rPr>
      </w:pPr>
    </w:p>
    <w:sectPr w:rsidR="009D2105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17A" w:rsidRDefault="00D3217A" w:rsidP="00292C31">
      <w:pPr>
        <w:spacing w:after="0" w:line="240" w:lineRule="auto"/>
      </w:pPr>
      <w:r>
        <w:separator/>
      </w:r>
    </w:p>
  </w:endnote>
  <w:endnote w:type="continuationSeparator" w:id="0">
    <w:p w:rsidR="00D3217A" w:rsidRDefault="00D3217A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17A" w:rsidRDefault="00D3217A" w:rsidP="00292C31">
      <w:pPr>
        <w:spacing w:after="0" w:line="240" w:lineRule="auto"/>
      </w:pPr>
      <w:r>
        <w:separator/>
      </w:r>
    </w:p>
  </w:footnote>
  <w:footnote w:type="continuationSeparator" w:id="0">
    <w:p w:rsidR="00D3217A" w:rsidRDefault="00D3217A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23911"/>
    <w:rsid w:val="000317A3"/>
    <w:rsid w:val="0003293F"/>
    <w:rsid w:val="0004232C"/>
    <w:rsid w:val="00051B55"/>
    <w:rsid w:val="00064432"/>
    <w:rsid w:val="00070B98"/>
    <w:rsid w:val="00090CC9"/>
    <w:rsid w:val="000C50CD"/>
    <w:rsid w:val="000E3A0D"/>
    <w:rsid w:val="000F5489"/>
    <w:rsid w:val="00121D83"/>
    <w:rsid w:val="0012498B"/>
    <w:rsid w:val="00133957"/>
    <w:rsid w:val="001340E5"/>
    <w:rsid w:val="00136E24"/>
    <w:rsid w:val="00152C84"/>
    <w:rsid w:val="0017035D"/>
    <w:rsid w:val="0017586F"/>
    <w:rsid w:val="00184CF5"/>
    <w:rsid w:val="0018697B"/>
    <w:rsid w:val="00187698"/>
    <w:rsid w:val="0019711B"/>
    <w:rsid w:val="001B30F7"/>
    <w:rsid w:val="001D6F8B"/>
    <w:rsid w:val="001E1AEC"/>
    <w:rsid w:val="001E2786"/>
    <w:rsid w:val="001E33CC"/>
    <w:rsid w:val="002274F4"/>
    <w:rsid w:val="00287C8C"/>
    <w:rsid w:val="00292C31"/>
    <w:rsid w:val="002B0146"/>
    <w:rsid w:val="003166B5"/>
    <w:rsid w:val="00323430"/>
    <w:rsid w:val="00365840"/>
    <w:rsid w:val="00380207"/>
    <w:rsid w:val="003C34FF"/>
    <w:rsid w:val="003C5E7E"/>
    <w:rsid w:val="003D3E28"/>
    <w:rsid w:val="003D60E5"/>
    <w:rsid w:val="003D6EAC"/>
    <w:rsid w:val="003E2A9D"/>
    <w:rsid w:val="00404F4E"/>
    <w:rsid w:val="00416C90"/>
    <w:rsid w:val="00430E9A"/>
    <w:rsid w:val="00435871"/>
    <w:rsid w:val="0043717C"/>
    <w:rsid w:val="004B5319"/>
    <w:rsid w:val="004D1287"/>
    <w:rsid w:val="004E5CEE"/>
    <w:rsid w:val="005077B6"/>
    <w:rsid w:val="00513715"/>
    <w:rsid w:val="00533339"/>
    <w:rsid w:val="00554234"/>
    <w:rsid w:val="00556F06"/>
    <w:rsid w:val="005D323B"/>
    <w:rsid w:val="005F1C07"/>
    <w:rsid w:val="006441F1"/>
    <w:rsid w:val="00654F10"/>
    <w:rsid w:val="0066439E"/>
    <w:rsid w:val="00683BF7"/>
    <w:rsid w:val="006871E0"/>
    <w:rsid w:val="0069597A"/>
    <w:rsid w:val="006B0063"/>
    <w:rsid w:val="006B43F9"/>
    <w:rsid w:val="006C3E3B"/>
    <w:rsid w:val="006D2D32"/>
    <w:rsid w:val="006F5138"/>
    <w:rsid w:val="00716059"/>
    <w:rsid w:val="00725478"/>
    <w:rsid w:val="00733A31"/>
    <w:rsid w:val="0074686F"/>
    <w:rsid w:val="007750A7"/>
    <w:rsid w:val="007B3038"/>
    <w:rsid w:val="007C4933"/>
    <w:rsid w:val="007D1B78"/>
    <w:rsid w:val="007E68B3"/>
    <w:rsid w:val="007F37CC"/>
    <w:rsid w:val="008026EA"/>
    <w:rsid w:val="0080359C"/>
    <w:rsid w:val="00833F8B"/>
    <w:rsid w:val="00844D5F"/>
    <w:rsid w:val="008533A1"/>
    <w:rsid w:val="00863121"/>
    <w:rsid w:val="00870916"/>
    <w:rsid w:val="00874F91"/>
    <w:rsid w:val="00887E62"/>
    <w:rsid w:val="008D7D3B"/>
    <w:rsid w:val="00942A99"/>
    <w:rsid w:val="00946458"/>
    <w:rsid w:val="00951DA7"/>
    <w:rsid w:val="009574BD"/>
    <w:rsid w:val="009846D4"/>
    <w:rsid w:val="009D1A56"/>
    <w:rsid w:val="009D2105"/>
    <w:rsid w:val="009F5BAB"/>
    <w:rsid w:val="00A03BAD"/>
    <w:rsid w:val="00A240D0"/>
    <w:rsid w:val="00A24E14"/>
    <w:rsid w:val="00A773D0"/>
    <w:rsid w:val="00AA0214"/>
    <w:rsid w:val="00AE176E"/>
    <w:rsid w:val="00B07927"/>
    <w:rsid w:val="00B20DC9"/>
    <w:rsid w:val="00B45B90"/>
    <w:rsid w:val="00B534CA"/>
    <w:rsid w:val="00B82555"/>
    <w:rsid w:val="00B95484"/>
    <w:rsid w:val="00BA4BF5"/>
    <w:rsid w:val="00BA6DD0"/>
    <w:rsid w:val="00BD24F8"/>
    <w:rsid w:val="00BF0E18"/>
    <w:rsid w:val="00C07E7F"/>
    <w:rsid w:val="00C126D3"/>
    <w:rsid w:val="00C2640D"/>
    <w:rsid w:val="00C51128"/>
    <w:rsid w:val="00C527FE"/>
    <w:rsid w:val="00C55224"/>
    <w:rsid w:val="00C64911"/>
    <w:rsid w:val="00C67276"/>
    <w:rsid w:val="00C74199"/>
    <w:rsid w:val="00C74C16"/>
    <w:rsid w:val="00C76D43"/>
    <w:rsid w:val="00C80F33"/>
    <w:rsid w:val="00CA6B75"/>
    <w:rsid w:val="00CC0FCC"/>
    <w:rsid w:val="00CD0678"/>
    <w:rsid w:val="00CE1619"/>
    <w:rsid w:val="00CF6AF4"/>
    <w:rsid w:val="00D10B6A"/>
    <w:rsid w:val="00D120F3"/>
    <w:rsid w:val="00D14748"/>
    <w:rsid w:val="00D17B7E"/>
    <w:rsid w:val="00D22542"/>
    <w:rsid w:val="00D3217A"/>
    <w:rsid w:val="00D3656A"/>
    <w:rsid w:val="00D501C9"/>
    <w:rsid w:val="00D604D4"/>
    <w:rsid w:val="00D718AE"/>
    <w:rsid w:val="00D77513"/>
    <w:rsid w:val="00DA177F"/>
    <w:rsid w:val="00DA53E3"/>
    <w:rsid w:val="00DB3FFA"/>
    <w:rsid w:val="00DB774A"/>
    <w:rsid w:val="00E22802"/>
    <w:rsid w:val="00E2358E"/>
    <w:rsid w:val="00E2754F"/>
    <w:rsid w:val="00E452C3"/>
    <w:rsid w:val="00E50C24"/>
    <w:rsid w:val="00E53C64"/>
    <w:rsid w:val="00E76D2A"/>
    <w:rsid w:val="00E9253E"/>
    <w:rsid w:val="00EA07AC"/>
    <w:rsid w:val="00EB25A6"/>
    <w:rsid w:val="00EC005B"/>
    <w:rsid w:val="00EC13A5"/>
    <w:rsid w:val="00EC56C4"/>
    <w:rsid w:val="00F02A87"/>
    <w:rsid w:val="00F117CF"/>
    <w:rsid w:val="00F27613"/>
    <w:rsid w:val="00F534F6"/>
    <w:rsid w:val="00F53B01"/>
    <w:rsid w:val="00F749EA"/>
    <w:rsid w:val="00F7722E"/>
    <w:rsid w:val="00F861A4"/>
    <w:rsid w:val="00F872B6"/>
    <w:rsid w:val="00F9605A"/>
    <w:rsid w:val="00F972E1"/>
    <w:rsid w:val="00FA5861"/>
    <w:rsid w:val="00FC7493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1F5F3"/>
  <w15:chartTrackingRefBased/>
  <w15:docId w15:val="{62F3963F-5C27-4C2B-A7F7-39BC6206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21</Pages>
  <Words>6945</Words>
  <Characters>39587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15</cp:revision>
  <cp:lastPrinted>2021-12-14T06:06:00Z</cp:lastPrinted>
  <dcterms:created xsi:type="dcterms:W3CDTF">2023-02-05T06:15:00Z</dcterms:created>
  <dcterms:modified xsi:type="dcterms:W3CDTF">2023-03-11T08:42:00Z</dcterms:modified>
</cp:coreProperties>
</file>